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2" w:rsidRDefault="00911502" w:rsidP="00F8022E">
      <w:pPr>
        <w:jc w:val="both"/>
      </w:pPr>
      <w:r>
        <w:t>For mark scheme with alternative versions and examiners’ notes, please see the full pdf document of AS Mathematics SAMs on the Edexcel website.</w:t>
      </w:r>
    </w:p>
    <w:p w:rsidR="00911502" w:rsidRPr="00492C15" w:rsidRDefault="00911502"/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"/>
        <w:gridCol w:w="750"/>
        <w:gridCol w:w="150"/>
        <w:gridCol w:w="7590"/>
        <w:gridCol w:w="152"/>
        <w:gridCol w:w="1108"/>
        <w:gridCol w:w="150"/>
      </w:tblGrid>
      <w:tr w:rsidR="00911502" w:rsidRPr="00492C15" w:rsidTr="001E238B">
        <w:trPr>
          <w:gridAfter w:val="1"/>
          <w:wAfter w:w="150" w:type="dxa"/>
          <w:trHeight w:val="403"/>
          <w:tblHeader/>
        </w:trPr>
        <w:tc>
          <w:tcPr>
            <w:tcW w:w="900" w:type="dxa"/>
            <w:gridSpan w:val="2"/>
            <w:shd w:val="clear" w:color="auto" w:fill="D9D9D9"/>
            <w:vAlign w:val="center"/>
          </w:tcPr>
          <w:p w:rsidR="00911502" w:rsidRPr="00492C15" w:rsidRDefault="00911502" w:rsidP="00492C15">
            <w:pPr>
              <w:jc w:val="center"/>
              <w:rPr>
                <w:b/>
              </w:rPr>
            </w:pPr>
            <w:r w:rsidRPr="00492C15">
              <w:rPr>
                <w:b/>
              </w:rPr>
              <w:t>Qn</w:t>
            </w:r>
          </w:p>
        </w:tc>
        <w:tc>
          <w:tcPr>
            <w:tcW w:w="7740" w:type="dxa"/>
            <w:gridSpan w:val="2"/>
            <w:shd w:val="clear" w:color="auto" w:fill="D9D9D9"/>
            <w:vAlign w:val="center"/>
          </w:tcPr>
          <w:p w:rsidR="00911502" w:rsidRPr="00492C15" w:rsidRDefault="00911502" w:rsidP="00F8022E">
            <w:pPr>
              <w:jc w:val="center"/>
              <w:rPr>
                <w:b/>
              </w:rPr>
            </w:pPr>
            <w:r w:rsidRPr="00492C15">
              <w:rPr>
                <w:b/>
              </w:rPr>
              <w:t>Scheme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911502" w:rsidRPr="00492C15" w:rsidRDefault="00911502" w:rsidP="00492C15">
            <w:pPr>
              <w:jc w:val="center"/>
              <w:rPr>
                <w:b/>
              </w:rPr>
            </w:pPr>
            <w:r w:rsidRPr="00492C15">
              <w:rPr>
                <w:b/>
              </w:rPr>
              <w:t>Marks</w:t>
            </w:r>
          </w:p>
        </w:tc>
      </w:tr>
      <w:tr w:rsidR="00911502" w:rsidRPr="00492C15" w:rsidTr="001E238B">
        <w:trPr>
          <w:gridAfter w:val="1"/>
          <w:wAfter w:w="150" w:type="dxa"/>
          <w:trHeight w:val="473"/>
        </w:trPr>
        <w:tc>
          <w:tcPr>
            <w:tcW w:w="90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485B99">
              <w:rPr>
                <w:b/>
              </w:rPr>
              <w:t>1.</w:t>
            </w:r>
            <w:r>
              <w:t xml:space="preserve"> </w:t>
            </w:r>
            <w:r w:rsidRPr="00E626FF">
              <w:t>(a)</w:t>
            </w:r>
          </w:p>
        </w:tc>
        <w:tc>
          <w:tcPr>
            <w:tcW w:w="774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Systematic (sample)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 cao</w:t>
            </w:r>
          </w:p>
        </w:tc>
      </w:tr>
      <w:tr w:rsidR="00911502" w:rsidRPr="00492C15" w:rsidTr="001E238B">
        <w:trPr>
          <w:gridAfter w:val="1"/>
          <w:wAfter w:w="150" w:type="dxa"/>
          <w:trHeight w:val="351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(b)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In LDS some days have gaps because the data was not recorded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</w:p>
        </w:tc>
      </w:tr>
      <w:tr w:rsidR="00911502" w:rsidRPr="00492C15" w:rsidTr="001E238B">
        <w:trPr>
          <w:gridAfter w:val="1"/>
          <w:wAfter w:w="150" w:type="dxa"/>
          <w:trHeight w:val="351"/>
        </w:trPr>
        <w:tc>
          <w:tcPr>
            <w:tcW w:w="900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(c)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  <w:u w:val="single"/>
              </w:rPr>
            </w:pPr>
            <w:r w:rsidRPr="00CB67DA">
              <w:rPr>
                <w:position w:val="-6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7" o:title=""/>
                </v:shape>
                <o:OLEObject Type="Embed" ProgID="Equation.3" ShapeID="_x0000_i1025" DrawAspect="Content" ObjectID="_1553247805" r:id="rId8"/>
              </w:object>
            </w:r>
            <w:r>
              <w:t xml:space="preserve">= </w:t>
            </w:r>
            <w:r w:rsidRPr="00CB67DA">
              <w:rPr>
                <w:position w:val="-24"/>
              </w:rPr>
              <w:object w:dxaOrig="460" w:dyaOrig="620">
                <v:shape id="_x0000_i1026" type="#_x0000_t75" style="width:23.25pt;height:30.75pt" o:ole="">
                  <v:imagedata r:id="rId9" o:title=""/>
                </v:shape>
                <o:OLEObject Type="Embed" ProgID="Equation.3" ShapeID="_x0000_i1026" DrawAspect="Content" ObjectID="_1553247806" r:id="rId10"/>
              </w:object>
            </w:r>
            <w:r>
              <w:t xml:space="preserve"> = 18.7,         </w:t>
            </w: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t</w:t>
            </w:r>
            <w:r>
              <w:rPr>
                <w:i/>
              </w:rPr>
              <w:t xml:space="preserve"> </w:t>
            </w:r>
            <w:r>
              <w:t xml:space="preserve"> = </w:t>
            </w:r>
            <w:r w:rsidRPr="00CB67DA">
              <w:rPr>
                <w:position w:val="-26"/>
              </w:rPr>
              <w:object w:dxaOrig="1180" w:dyaOrig="700">
                <v:shape id="_x0000_i1027" type="#_x0000_t75" style="width:59.25pt;height:35.25pt" o:ole="">
                  <v:imagedata r:id="rId11" o:title=""/>
                </v:shape>
                <o:OLEObject Type="Embed" ProgID="Equation.3" ShapeID="_x0000_i1027" DrawAspect="Content" ObjectID="_1553247807" r:id="rId12"/>
              </w:object>
            </w:r>
            <w:r w:rsidRPr="00492C15">
              <w:t xml:space="preserve">                </w:t>
            </w:r>
            <w:r>
              <w:t xml:space="preserve">                            </w:t>
            </w:r>
            <w:r w:rsidRPr="00492C15">
              <w:t>[=</w:t>
            </w:r>
            <w:r w:rsidRPr="00492C15">
              <w:rPr>
                <w:position w:val="-8"/>
              </w:rPr>
              <w:object w:dxaOrig="760" w:dyaOrig="360">
                <v:shape id="_x0000_i1028" type="#_x0000_t75" style="width:37.5pt;height:18pt" o:ole="">
                  <v:imagedata r:id="rId13" o:title=""/>
                </v:shape>
                <o:OLEObject Type="Embed" ProgID="Equation.DSMT4" ShapeID="_x0000_i1028" DrawAspect="Content" ObjectID="_1553247808" r:id="rId14"/>
              </w:object>
            </w:r>
            <w:r w:rsidRPr="00492C15">
              <w:t>]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1E238B">
        <w:trPr>
          <w:gridAfter w:val="1"/>
          <w:wAfter w:w="150" w:type="dxa"/>
          <w:trHeight w:val="435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</w:rPr>
            </w:pPr>
            <w:r w:rsidRPr="00492C15">
              <w:t xml:space="preserve">= 5.5054…    </w:t>
            </w:r>
            <w:r w:rsidRPr="00CB67DA">
              <w:t>(awrt  5.51)</w:t>
            </w:r>
            <w:r>
              <w:t xml:space="preserve">        </w:t>
            </w:r>
            <w:r w:rsidRPr="00492C15">
              <w:t>(Accept use of</w:t>
            </w:r>
            <w: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t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 w:rsidRPr="00CB67DA">
              <w:rPr>
                <w:position w:val="-26"/>
              </w:rPr>
              <w:object w:dxaOrig="1420" w:dyaOrig="720">
                <v:shape id="_x0000_i1029" type="#_x0000_t75" style="width:71.25pt;height:36pt" o:ole="">
                  <v:imagedata r:id="rId15" o:title=""/>
                </v:shape>
                <o:OLEObject Type="Embed" ProgID="Equation.3" ShapeID="_x0000_i1029" DrawAspect="Content" ObjectID="_1553247809" r:id="rId16"/>
              </w:object>
            </w:r>
            <w:r w:rsidRPr="00492C15">
              <w:t xml:space="preserve"> = 5.6484…)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(4)</w:t>
            </w:r>
          </w:p>
        </w:tc>
      </w:tr>
      <w:tr w:rsidR="00911502" w:rsidRPr="00492C15" w:rsidTr="001E238B">
        <w:trPr>
          <w:gridAfter w:val="1"/>
          <w:wAfter w:w="150" w:type="dxa"/>
          <w:trHeight w:val="319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911502" w:rsidRPr="00CB67DA" w:rsidRDefault="00911502" w:rsidP="00A048F5">
            <w:pPr>
              <w:spacing w:beforeLines="60" w:line="360" w:lineRule="auto"/>
              <w:jc w:val="right"/>
              <w:rPr>
                <w:b/>
              </w:rPr>
            </w:pPr>
            <w:r w:rsidRPr="00CB67DA">
              <w:rPr>
                <w:b/>
              </w:rPr>
              <w:t>(4 marks)</w:t>
            </w:r>
          </w:p>
        </w:tc>
      </w:tr>
      <w:tr w:rsidR="00911502" w:rsidRPr="00492C15" w:rsidTr="001E238B">
        <w:trPr>
          <w:gridAfter w:val="1"/>
          <w:wAfter w:w="150" w:type="dxa"/>
        </w:trPr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911502" w:rsidRPr="00485B99" w:rsidRDefault="00911502" w:rsidP="00A048F5">
            <w:pPr>
              <w:spacing w:beforeLines="60" w:line="360" w:lineRule="auto"/>
              <w:rPr>
                <w:b/>
              </w:rPr>
            </w:pPr>
            <w:r w:rsidRPr="00485B9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17 + 45 +</w:t>
            </w:r>
            <w:r>
              <w:t xml:space="preserve"> </w:t>
            </w:r>
            <w:r w:rsidRPr="00CB67DA">
              <w:rPr>
                <w:position w:val="-12"/>
              </w:rPr>
              <w:object w:dxaOrig="180" w:dyaOrig="360">
                <v:shape id="_x0000_i1030" type="#_x0000_t75" style="width:9pt;height:18pt" o:ole="">
                  <v:imagedata r:id="rId17" o:title=""/>
                </v:shape>
                <o:OLEObject Type="Embed" ProgID="Equation.3" ShapeID="_x0000_i1030" DrawAspect="Content" ObjectID="_1553247810" r:id="rId18"/>
              </w:object>
            </w:r>
            <w:r>
              <w:t xml:space="preserve"> </w:t>
            </w:r>
            <w:r>
              <w:sym w:font="Symbol" w:char="F0B4"/>
            </w:r>
            <w:r>
              <w:t xml:space="preserve"> 9</w:t>
            </w:r>
            <w:r w:rsidRPr="00492C15">
              <w:t xml:space="preserve">    [ = 65]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 xml:space="preserve">(7 – 8)   </w:t>
            </w:r>
            <w:r w:rsidRPr="00574739">
              <w:t>14    or   (16 – 20 )   5</w:t>
            </w:r>
            <w:r w:rsidRPr="00492C15">
              <w:t xml:space="preserve">       </w:t>
            </w:r>
            <w:r>
              <w:t xml:space="preserve">                </w:t>
            </w:r>
            <w:r w:rsidRPr="00492C15">
              <w:t>[Values may be seen in the table]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  <w:r>
              <w:t xml:space="preserve"> </w:t>
            </w:r>
            <w:r w:rsidRPr="00E626FF">
              <w:t>A1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  <w:u w:val="single"/>
              </w:rPr>
            </w:pPr>
            <w:r w:rsidRPr="00492C15">
              <w:t xml:space="preserve">Percentage of motorists is </w:t>
            </w:r>
            <w:r w:rsidRPr="00492C15">
              <w:rPr>
                <w:position w:val="-24"/>
              </w:rPr>
              <w:object w:dxaOrig="3080" w:dyaOrig="620">
                <v:shape id="_x0000_i1031" type="#_x0000_t75" style="width:150.75pt;height:30pt" o:ole="">
                  <v:imagedata r:id="rId19" o:title=""/>
                </v:shape>
                <o:OLEObject Type="Embed" ProgID="Equation.DSMT4" ShapeID="_x0000_i1031" DrawAspect="Content" ObjectID="_1553247811" r:id="rId20"/>
              </w:object>
            </w:r>
            <w:r w:rsidRPr="00492C15">
              <w:rPr>
                <w:position w:val="-4"/>
              </w:rPr>
              <w:object w:dxaOrig="180" w:dyaOrig="279">
                <v:shape id="_x0000_i1032" type="#_x0000_t75" style="width:9pt;height:13.5pt" o:ole="">
                  <v:imagedata r:id="rId21" o:title=""/>
                </v:shape>
                <o:OLEObject Type="Embed" ProgID="Equation.DSMT4" ShapeID="_x0000_i1032" DrawAspect="Content" ObjectID="_1553247812" r:id="rId22"/>
              </w:object>
            </w:r>
            <w:r w:rsidRPr="00492C15"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CB67DA" w:rsidRDefault="00911502" w:rsidP="00A048F5">
            <w:pPr>
              <w:spacing w:beforeLines="60" w:line="360" w:lineRule="auto"/>
            </w:pPr>
            <w:r w:rsidRPr="00CB67DA">
              <w:t>= 67.7%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(5)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911502" w:rsidRPr="00CB67DA" w:rsidRDefault="00911502" w:rsidP="00A048F5">
            <w:pPr>
              <w:spacing w:beforeLines="60" w:line="360" w:lineRule="auto"/>
              <w:jc w:val="right"/>
              <w:rPr>
                <w:b/>
              </w:rPr>
            </w:pPr>
            <w:r w:rsidRPr="00CB67DA">
              <w:rPr>
                <w:b/>
              </w:rPr>
              <w:t>(5 marks)</w:t>
            </w:r>
          </w:p>
        </w:tc>
      </w:tr>
      <w:tr w:rsidR="00911502" w:rsidRPr="00492C15" w:rsidTr="001E238B">
        <w:trPr>
          <w:gridAfter w:val="1"/>
          <w:wAfter w:w="150" w:type="dxa"/>
          <w:trHeight w:val="239"/>
        </w:trPr>
        <w:tc>
          <w:tcPr>
            <w:tcW w:w="90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485B99">
              <w:rPr>
                <w:b/>
              </w:rPr>
              <w:t>3.</w:t>
            </w:r>
            <w:r w:rsidRPr="00E626FF">
              <w:t xml:space="preserve"> (a)</w:t>
            </w:r>
          </w:p>
        </w:tc>
        <w:tc>
          <w:tcPr>
            <w:tcW w:w="774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485B99" w:rsidRDefault="00911502" w:rsidP="00A048F5">
            <w:pPr>
              <w:spacing w:beforeLines="60" w:line="360" w:lineRule="auto"/>
            </w:pPr>
            <w:r w:rsidRPr="00492C15">
              <w:rPr>
                <w:i/>
              </w:rPr>
              <w:t xml:space="preserve">p </w:t>
            </w:r>
            <w:r w:rsidRPr="00492C15">
              <w:t>= [1 – 0.75 – 0.05</w:t>
            </w:r>
            <w:r>
              <w:t>]</w:t>
            </w:r>
            <w:r w:rsidRPr="00492C15">
              <w:t xml:space="preserve"> = </w:t>
            </w:r>
            <w:r w:rsidRPr="00CB67DA">
              <w:t>0.20</w:t>
            </w:r>
            <w:r w:rsidRPr="00492C15">
              <w:t xml:space="preserve">      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1E238B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(b)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i/>
              </w:rPr>
            </w:pPr>
            <w:r w:rsidRPr="00492C15">
              <w:rPr>
                <w:i/>
              </w:rPr>
              <w:t>q</w:t>
            </w:r>
            <w:r w:rsidRPr="00492C15">
              <w:t xml:space="preserve"> = </w:t>
            </w:r>
            <w:r w:rsidRPr="00281632">
              <w:t>0.15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</w:t>
            </w:r>
            <w:r w:rsidRPr="00E626FF">
              <w:t>ft</w:t>
            </w:r>
          </w:p>
        </w:tc>
      </w:tr>
      <w:tr w:rsidR="00911502" w:rsidRPr="00492C15" w:rsidTr="001E238B">
        <w:trPr>
          <w:gridAfter w:val="1"/>
          <w:wAfter w:w="150" w:type="dxa"/>
          <w:trHeight w:val="562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P(</w:t>
            </w:r>
            <w:r w:rsidRPr="00492C15">
              <w:rPr>
                <w:i/>
              </w:rPr>
              <w:t>A</w:t>
            </w:r>
            <w:r w:rsidRPr="00492C15">
              <w:t>) = 0.35</w:t>
            </w:r>
            <w:r>
              <w:t>,</w:t>
            </w:r>
            <w:r w:rsidRPr="00492C15">
              <w:t xml:space="preserve"> P(</w:t>
            </w:r>
            <w:r w:rsidRPr="00492C15">
              <w:rPr>
                <w:i/>
              </w:rPr>
              <w:t>T</w:t>
            </w:r>
            <w:r w:rsidRPr="00492C15">
              <w:t xml:space="preserve">) = 0.6 </w:t>
            </w:r>
            <w:r>
              <w:t>and</w:t>
            </w:r>
            <w:r w:rsidRPr="00492C15">
              <w:t xml:space="preserve"> P(</w:t>
            </w:r>
            <w:r w:rsidRPr="00492C15">
              <w:rPr>
                <w:i/>
              </w:rPr>
              <w:t>A</w:t>
            </w:r>
            <w:r w:rsidRPr="00492C15">
              <w:t xml:space="preserve"> and </w:t>
            </w:r>
            <w:r w:rsidRPr="00492C15">
              <w:rPr>
                <w:i/>
              </w:rPr>
              <w:t>T</w:t>
            </w:r>
            <w:r w:rsidRPr="00492C15">
              <w:t xml:space="preserve">) = 0.20 </w:t>
            </w:r>
            <w:r>
              <w:t xml:space="preserve">         </w:t>
            </w:r>
            <w:r w:rsidRPr="00492C15">
              <w:t xml:space="preserve">            P(</w:t>
            </w:r>
            <w:r w:rsidRPr="00492C15">
              <w:rPr>
                <w:i/>
              </w:rPr>
              <w:t>A</w:t>
            </w:r>
            <w:r w:rsidRPr="00492C15">
              <w:t xml:space="preserve">) </w:t>
            </w:r>
            <w:r>
              <w:sym w:font="Symbol" w:char="F0B4"/>
            </w:r>
            <w:r>
              <w:t xml:space="preserve"> </w:t>
            </w:r>
            <w:r w:rsidRPr="00492C15">
              <w:t>P(</w:t>
            </w:r>
            <w:r w:rsidRPr="00492C15">
              <w:rPr>
                <w:i/>
              </w:rPr>
              <w:t>T</w:t>
            </w:r>
            <w:r w:rsidRPr="00492C15">
              <w:t>) = 0.21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 xml:space="preserve">0.20 </w:t>
            </w:r>
            <w:r>
              <w:sym w:font="Symbol" w:char="F0B9"/>
            </w:r>
            <w:r w:rsidRPr="00492C15">
              <w:t xml:space="preserve"> 0.21</w:t>
            </w:r>
            <w:r>
              <w:t>,</w:t>
            </w:r>
            <w:r w:rsidRPr="00492C15">
              <w:t xml:space="preserve"> therefore </w:t>
            </w:r>
            <w:r w:rsidRPr="00492C15">
              <w:rPr>
                <w:i/>
              </w:rPr>
              <w:t>A</w:t>
            </w:r>
            <w:r w:rsidRPr="00492C15">
              <w:t xml:space="preserve"> and </w:t>
            </w:r>
            <w:r w:rsidRPr="00492C15">
              <w:rPr>
                <w:i/>
              </w:rPr>
              <w:t>T</w:t>
            </w:r>
            <w:r w:rsidRPr="00492C15">
              <w:t xml:space="preserve"> are </w:t>
            </w:r>
            <w:r w:rsidRPr="00492C15">
              <w:rPr>
                <w:b/>
              </w:rPr>
              <w:t>not</w:t>
            </w:r>
            <w:r w:rsidRPr="00492C15">
              <w:t xml:space="preserve"> independent</w:t>
            </w:r>
          </w:p>
        </w:tc>
        <w:tc>
          <w:tcPr>
            <w:tcW w:w="126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(3)</w:t>
            </w:r>
          </w:p>
        </w:tc>
      </w:tr>
      <w:tr w:rsidR="00911502" w:rsidRPr="00492C15" w:rsidTr="001E238B">
        <w:trPr>
          <w:gridAfter w:val="1"/>
          <w:wAfter w:w="150" w:type="dxa"/>
          <w:trHeight w:val="182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(c)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  <w:u w:val="single"/>
              </w:rPr>
            </w:pPr>
            <w:r w:rsidRPr="00492C15">
              <w:t>P(not [</w:t>
            </w:r>
            <w:r w:rsidRPr="00492C15">
              <w:rPr>
                <w:i/>
              </w:rPr>
              <w:t>A</w:t>
            </w:r>
            <w:r w:rsidRPr="00492C15">
              <w:t xml:space="preserve"> or </w:t>
            </w:r>
            <w:r w:rsidRPr="00492C15">
              <w:rPr>
                <w:i/>
              </w:rPr>
              <w:t>C</w:t>
            </w:r>
            <w:r w:rsidRPr="00492C15">
              <w:t xml:space="preserve">]) = </w:t>
            </w:r>
            <w:r w:rsidRPr="00281632">
              <w:t>0.45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1E238B">
        <w:trPr>
          <w:gridAfter w:val="1"/>
          <w:wAfter w:w="150" w:type="dxa"/>
          <w:trHeight w:val="418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911502" w:rsidRPr="00281632" w:rsidRDefault="00911502" w:rsidP="00A048F5">
            <w:pPr>
              <w:spacing w:beforeLines="60" w:line="360" w:lineRule="auto"/>
              <w:jc w:val="right"/>
              <w:rPr>
                <w:b/>
              </w:rPr>
            </w:pPr>
            <w:r w:rsidRPr="00281632">
              <w:rPr>
                <w:b/>
              </w:rPr>
              <w:t>(5 marks)</w:t>
            </w:r>
          </w:p>
        </w:tc>
      </w:tr>
      <w:tr w:rsidR="00911502" w:rsidRPr="00492C15" w:rsidTr="001E238B">
        <w:trPr>
          <w:gridAfter w:val="1"/>
          <w:wAfter w:w="150" w:type="dxa"/>
        </w:trPr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Pr="00281632" w:rsidRDefault="00911502" w:rsidP="00A048F5">
            <w:pPr>
              <w:spacing w:beforeLines="60" w:line="360" w:lineRule="auto"/>
              <w:rPr>
                <w:b/>
              </w:rPr>
            </w:pPr>
          </w:p>
        </w:tc>
        <w:tc>
          <w:tcPr>
            <w:tcW w:w="77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</w:tr>
      <w:tr w:rsidR="00911502" w:rsidRPr="00492C15" w:rsidTr="00216180">
        <w:trPr>
          <w:gridAfter w:val="1"/>
          <w:wAfter w:w="150" w:type="dxa"/>
        </w:trPr>
        <w:tc>
          <w:tcPr>
            <w:tcW w:w="900" w:type="dxa"/>
            <w:gridSpan w:val="2"/>
            <w:tcBorders>
              <w:bottom w:val="dashed" w:sz="4" w:space="0" w:color="auto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281632">
              <w:rPr>
                <w:b/>
              </w:rPr>
              <w:t>4.</w:t>
            </w:r>
            <w:r>
              <w:t xml:space="preserve"> </w:t>
            </w:r>
            <w:r w:rsidRPr="00E626FF">
              <w:t>(a)</w:t>
            </w:r>
          </w:p>
        </w:tc>
        <w:tc>
          <w:tcPr>
            <w:tcW w:w="774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 xml:space="preserve">IQR = 2.3  and  20.6 </w:t>
            </w:r>
            <w:r>
              <w:sym w:font="Symbol" w:char="F0B3"/>
            </w:r>
            <w:r w:rsidRPr="00492C15">
              <w:t xml:space="preserve"> 2.4 + </w:t>
            </w:r>
            <w:r>
              <w:t xml:space="preserve"> 1.5 </w:t>
            </w:r>
            <w:r>
              <w:sym w:font="Symbol" w:char="F0B4"/>
            </w:r>
            <w:r>
              <w:t xml:space="preserve"> 2.3</w:t>
            </w:r>
            <w:r w:rsidRPr="00492C15">
              <w:t xml:space="preserve"> (= 5.85)  </w:t>
            </w:r>
            <w:r>
              <w:t xml:space="preserve">       </w:t>
            </w:r>
            <w:r w:rsidRPr="00492C15">
              <w:t>(Compare correct values)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216180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(b)</w:t>
            </w:r>
            <w:r>
              <w:t xml:space="preserve"> </w:t>
            </w:r>
            <w:r w:rsidRPr="00E626FF">
              <w:t>(i)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e.g. it is a piece of data and we should consider all the data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</w:p>
        </w:tc>
      </w:tr>
      <w:tr w:rsidR="00911502" w:rsidRPr="00492C15" w:rsidTr="00216180">
        <w:trPr>
          <w:gridAfter w:val="1"/>
          <w:wAfter w:w="150" w:type="dxa"/>
          <w:trHeight w:val="584"/>
        </w:trPr>
        <w:tc>
          <w:tcPr>
            <w:tcW w:w="900" w:type="dxa"/>
            <w:gridSpan w:val="2"/>
            <w:tcBorders>
              <w:top w:val="nil"/>
              <w:bottom w:val="dashed" w:sz="4" w:space="0" w:color="auto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(ii)</w:t>
            </w:r>
          </w:p>
        </w:tc>
        <w:tc>
          <w:tcPr>
            <w:tcW w:w="774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/>
            </w:pPr>
            <w:r w:rsidRPr="00492C15">
              <w:t xml:space="preserve">e.g. it is an extreme value and could unduly influence the analysis </w:t>
            </w:r>
          </w:p>
          <w:p w:rsidR="00911502" w:rsidRPr="00492C15" w:rsidRDefault="00911502" w:rsidP="00A048F5">
            <w:pPr>
              <w:spacing w:beforeLines="60"/>
            </w:pPr>
            <w:r w:rsidRPr="00492C15">
              <w:rPr>
                <w:u w:val="single"/>
              </w:rPr>
              <w:t>or</w:t>
            </w:r>
            <w:r w:rsidRPr="00492C15">
              <w:t xml:space="preserve">  it could be a mistake</w:t>
            </w:r>
          </w:p>
        </w:tc>
        <w:tc>
          <w:tcPr>
            <w:tcW w:w="126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(2)</w:t>
            </w:r>
          </w:p>
        </w:tc>
      </w:tr>
      <w:tr w:rsidR="00911502" w:rsidRPr="00492C15" w:rsidTr="00216180">
        <w:trPr>
          <w:gridAfter w:val="1"/>
          <w:wAfter w:w="150" w:type="dxa"/>
          <w:trHeight w:val="567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(c)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e.g.  “as humidity increases rainfall increases”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216180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  <w:rPr>
                <w:strike/>
              </w:rPr>
            </w:pPr>
            <w:r w:rsidRPr="00E626FF">
              <w:t>(d)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911502" w:rsidRPr="00492C15" w:rsidRDefault="00911502" w:rsidP="00A048F5">
            <w:pPr>
              <w:spacing w:beforeLines="60"/>
            </w:pPr>
            <w:r w:rsidRPr="00492C15">
              <w:t>e.g.   a 10% increase in humidity gives rise to a 1.5 mm increase in rainfall</w:t>
            </w:r>
          </w:p>
          <w:p w:rsidR="00911502" w:rsidRPr="00492C15" w:rsidRDefault="00911502" w:rsidP="00A048F5">
            <w:pPr>
              <w:spacing w:beforeLines="60"/>
              <w:rPr>
                <w:b/>
                <w:strike/>
                <w:u w:val="single"/>
              </w:rPr>
            </w:pPr>
            <w:r w:rsidRPr="00492C15">
              <w:rPr>
                <w:u w:val="single"/>
              </w:rPr>
              <w:t>or</w:t>
            </w:r>
            <w:r w:rsidRPr="00492C15">
              <w:t xml:space="preserve">    represents 0.15mm of rainfall per percentage of humidity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911502" w:rsidRPr="00E626FF" w:rsidRDefault="00911502" w:rsidP="00A048F5">
            <w:pPr>
              <w:spacing w:beforeLines="60" w:line="360" w:lineRule="auto"/>
              <w:rPr>
                <w:strike/>
              </w:rPr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216180">
        <w:trPr>
          <w:gridAfter w:val="1"/>
          <w:wAfter w:w="150" w:type="dxa"/>
          <w:trHeight w:val="311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(e) (i)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shd w:val="clear" w:color="auto" w:fill="FFFFFF"/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Not a good method since only uses 11 days from one location in one month.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shd w:val="clear" w:color="auto" w:fill="FFFFFF"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>
              <w:t>(ii)</w:t>
            </w: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/>
            </w:pPr>
            <w:r w:rsidRPr="00492C15">
              <w:t xml:space="preserve">e.g. </w:t>
            </w:r>
            <w:r>
              <w:t>s</w:t>
            </w:r>
            <w:r w:rsidRPr="00492C15">
              <w:t xml:space="preserve">he should use data from more of the </w:t>
            </w:r>
            <w:smartTag w:uri="urn:schemas-microsoft-com:office:smarttags" w:element="place">
              <w:smartTag w:uri="urn:schemas-microsoft-com:office:smarttags" w:element="country-region">
                <w:r w:rsidRPr="00492C15">
                  <w:t>UK</w:t>
                </w:r>
              </w:smartTag>
            </w:smartTag>
            <w:r w:rsidRPr="00492C15">
              <w:t xml:space="preserve"> locations and more of the months</w:t>
            </w:r>
          </w:p>
          <w:p w:rsidR="00911502" w:rsidRPr="00492C15" w:rsidRDefault="00911502" w:rsidP="00A048F5">
            <w:pPr>
              <w:spacing w:beforeLines="60"/>
            </w:pPr>
            <w:r w:rsidRPr="00492C15">
              <w:rPr>
                <w:u w:val="single"/>
              </w:rPr>
              <w:t>or</w:t>
            </w:r>
            <w:r w:rsidRPr="00492C15">
              <w:t xml:space="preserve"> </w:t>
            </w:r>
            <w:r>
              <w:t xml:space="preserve"> </w:t>
            </w:r>
            <w:r w:rsidRPr="00492C15">
              <w:t xml:space="preserve">using a spreadsheet or computer package she could use all of the available </w:t>
            </w:r>
            <w:smartTag w:uri="urn:schemas-microsoft-com:office:smarttags" w:element="place">
              <w:smartTag w:uri="urn:schemas-microsoft-com:office:smarttags" w:element="country-region">
                <w:r w:rsidRPr="00492C15">
                  <w:t>UK</w:t>
                </w:r>
              </w:smartTag>
            </w:smartTag>
            <w:r w:rsidRPr="00492C15">
              <w:t xml:space="preserve"> data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>
              <w:t xml:space="preserve">B1        </w:t>
            </w:r>
            <w:r w:rsidRPr="00E626FF">
              <w:t>(2)</w:t>
            </w:r>
          </w:p>
        </w:tc>
      </w:tr>
      <w:tr w:rsidR="00911502" w:rsidRPr="00492C15" w:rsidTr="001E238B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911502" w:rsidRPr="00281632" w:rsidRDefault="00911502" w:rsidP="00A048F5">
            <w:pPr>
              <w:spacing w:beforeLines="60" w:line="360" w:lineRule="auto"/>
              <w:jc w:val="right"/>
              <w:rPr>
                <w:b/>
              </w:rPr>
            </w:pPr>
            <w:r w:rsidRPr="00281632">
              <w:rPr>
                <w:b/>
              </w:rPr>
              <w:t>(7 marks)</w:t>
            </w:r>
          </w:p>
        </w:tc>
      </w:tr>
      <w:tr w:rsidR="00911502" w:rsidRPr="00492C15" w:rsidTr="001E238B">
        <w:trPr>
          <w:gridAfter w:val="1"/>
          <w:wAfter w:w="150" w:type="dxa"/>
          <w:trHeight w:val="440"/>
        </w:trPr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281632">
              <w:rPr>
                <w:b/>
              </w:rPr>
              <w:t>5.</w:t>
            </w:r>
            <w:r>
              <w:t xml:space="preserve"> </w:t>
            </w:r>
            <w:r w:rsidRPr="00E626FF">
              <w:t>(a)</w:t>
            </w: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  <w:strike/>
              </w:rPr>
            </w:pPr>
            <w:r w:rsidRPr="00492C15">
              <w:t>P(</w:t>
            </w:r>
            <w:r w:rsidRPr="00492C15">
              <w:rPr>
                <w:i/>
              </w:rPr>
              <w:t>X</w:t>
            </w:r>
            <w:r w:rsidRPr="00492C15">
              <w:t xml:space="preserve"> </w:t>
            </w:r>
            <w:r>
              <w:sym w:font="Symbol" w:char="F0B3"/>
            </w:r>
            <w:r>
              <w:t xml:space="preserve"> </w:t>
            </w:r>
            <w:r w:rsidRPr="00492C15">
              <w:t>16) =</w:t>
            </w:r>
            <w:r>
              <w:t xml:space="preserve"> 1 – P(</w:t>
            </w:r>
            <w:r>
              <w:rPr>
                <w:i/>
              </w:rPr>
              <w:t>X</w:t>
            </w:r>
            <w:r>
              <w:t xml:space="preserve"> </w:t>
            </w:r>
            <w:r>
              <w:sym w:font="Symbol" w:char="F0A3"/>
            </w:r>
            <w:r>
              <w:t xml:space="preserve"> 15)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rPr>
                <w:strike/>
              </w:rPr>
            </w:pPr>
            <w:r w:rsidRPr="00E626FF">
              <w:t>M1</w:t>
            </w:r>
          </w:p>
        </w:tc>
      </w:tr>
      <w:tr w:rsidR="00911502" w:rsidRPr="00492C15" w:rsidTr="00216180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 xml:space="preserve">= 1 – 0.949077…  </w:t>
            </w:r>
            <w:r>
              <w:t>(</w:t>
            </w:r>
            <w:r w:rsidRPr="00216180">
              <w:t>awrt  0.0509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(2)</w:t>
            </w:r>
          </w:p>
        </w:tc>
      </w:tr>
      <w:tr w:rsidR="00911502" w:rsidRPr="00492C15" w:rsidTr="00216180">
        <w:trPr>
          <w:gridAfter w:val="1"/>
          <w:wAfter w:w="150" w:type="dxa"/>
          <w:trHeight w:val="229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(b)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>
              <w:t>H</w:t>
            </w:r>
            <w:r>
              <w:rPr>
                <w:vertAlign w:val="subscript"/>
              </w:rPr>
              <w:t>0</w:t>
            </w:r>
            <w:r>
              <w:t xml:space="preserve"> : </w:t>
            </w:r>
            <w:r>
              <w:rPr>
                <w:i/>
              </w:rPr>
              <w:t>p</w:t>
            </w:r>
            <w:r>
              <w:t xml:space="preserve"> = 0.3,    H</w:t>
            </w:r>
            <w:r>
              <w:rPr>
                <w:vertAlign w:val="subscript"/>
              </w:rPr>
              <w:t>1</w:t>
            </w:r>
            <w:r>
              <w:t xml:space="preserve"> : </w:t>
            </w:r>
            <w:r>
              <w:rPr>
                <w:i/>
              </w:rPr>
              <w:t>p</w:t>
            </w:r>
            <w:r>
              <w:t xml:space="preserve"> </w:t>
            </w:r>
            <w:r>
              <w:sym w:font="Symbol" w:char="F0B9"/>
            </w:r>
            <w:r>
              <w:t xml:space="preserve"> 0.3</w:t>
            </w:r>
            <w:r w:rsidRPr="00492C15">
              <w:t xml:space="preserve">      </w:t>
            </w:r>
            <w:r>
              <w:t xml:space="preserve">                         </w:t>
            </w:r>
            <w:r w:rsidRPr="00492C15">
              <w:t xml:space="preserve">(Both correct in terms of </w:t>
            </w:r>
            <w:r w:rsidRPr="00492C15">
              <w:rPr>
                <w:i/>
              </w:rPr>
              <w:t>p</w:t>
            </w:r>
            <w:r w:rsidRPr="00492C15">
              <w:t xml:space="preserve"> or </w:t>
            </w:r>
            <w:r w:rsidRPr="00492C15">
              <w:rPr>
                <w:rFonts w:ascii="Symbol" w:hAnsi="Symbol"/>
                <w:i/>
              </w:rPr>
              <w:t></w:t>
            </w:r>
            <w:r w:rsidRPr="00492C15">
              <w:t>)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216180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(c)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[</w:t>
            </w:r>
            <w:r w:rsidRPr="00492C15">
              <w:rPr>
                <w:i/>
              </w:rPr>
              <w:t>Y</w:t>
            </w:r>
            <w:r w:rsidRPr="00492C15">
              <w:t xml:space="preserve"> ~ B(20, 0.3)]  sight of P(</w:t>
            </w:r>
            <w:r w:rsidRPr="00492C15">
              <w:rPr>
                <w:i/>
              </w:rPr>
              <w:t>Y</w:t>
            </w:r>
            <w:r w:rsidRPr="00492C15">
              <w:t xml:space="preserve"> </w:t>
            </w:r>
            <w:r>
              <w:sym w:font="Symbol" w:char="F0A3"/>
            </w:r>
            <w:r w:rsidRPr="00492C15">
              <w:t xml:space="preserve"> 2) = 0.0355  or P</w:t>
            </w:r>
            <w:r>
              <w:t xml:space="preserve">  </w:t>
            </w:r>
            <w:r w:rsidRPr="00492C15">
              <w:t>(</w:t>
            </w:r>
            <w:r w:rsidRPr="00492C15">
              <w:rPr>
                <w:i/>
              </w:rPr>
              <w:t>Y</w:t>
            </w:r>
            <w:r w:rsidRPr="00492C15">
              <w:t xml:space="preserve"> </w:t>
            </w:r>
            <w:r>
              <w:sym w:font="Symbol" w:char="F0A3"/>
            </w:r>
            <w:r w:rsidRPr="00492C15">
              <w:t xml:space="preserve"> 9) = 0.9520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216180">
        <w:trPr>
          <w:gridAfter w:val="1"/>
          <w:wAfter w:w="150" w:type="dxa"/>
          <w:trHeight w:val="488"/>
        </w:trPr>
        <w:tc>
          <w:tcPr>
            <w:tcW w:w="90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</w:p>
        </w:tc>
        <w:tc>
          <w:tcPr>
            <w:tcW w:w="774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>Critical region is  {</w:t>
            </w:r>
            <w:r w:rsidRPr="00492C15">
              <w:rPr>
                <w:i/>
              </w:rPr>
              <w:t>Y</w:t>
            </w:r>
            <w:r w:rsidRPr="00492C15">
              <w:t xml:space="preserve"> </w:t>
            </w:r>
            <w:r>
              <w:rPr>
                <w:b/>
              </w:rPr>
              <w:sym w:font="Symbol" w:char="F0A3"/>
            </w:r>
            <w:r w:rsidRPr="00492C15">
              <w:rPr>
                <w:b/>
              </w:rPr>
              <w:t xml:space="preserve"> </w:t>
            </w:r>
            <w:r w:rsidRPr="00216180">
              <w:t>2</w:t>
            </w:r>
            <w:r w:rsidRPr="00492C15">
              <w:t xml:space="preserve">} </w:t>
            </w:r>
            <w:r>
              <w:t>and</w:t>
            </w:r>
            <w:r w:rsidRPr="00492C15">
              <w:t xml:space="preserve"> </w:t>
            </w:r>
            <w:r>
              <w:t>{</w:t>
            </w:r>
            <w:r>
              <w:rPr>
                <w:i/>
              </w:rPr>
              <w:t>Y</w:t>
            </w:r>
            <w:r>
              <w:t xml:space="preserve"> </w:t>
            </w:r>
            <w:r>
              <w:sym w:font="Symbol" w:char="F0B3"/>
            </w:r>
            <w:r>
              <w:t xml:space="preserve"> 10}</w:t>
            </w:r>
          </w:p>
        </w:tc>
        <w:tc>
          <w:tcPr>
            <w:tcW w:w="126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A1 (3)</w:t>
            </w:r>
          </w:p>
        </w:tc>
      </w:tr>
      <w:tr w:rsidR="00911502" w:rsidRPr="00492C15" w:rsidTr="00216180">
        <w:trPr>
          <w:gridAfter w:val="1"/>
          <w:wAfter w:w="150" w:type="dxa"/>
          <w:trHeight w:val="100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(d)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  <w:rPr>
                <w:b/>
              </w:rPr>
            </w:pPr>
            <w:r w:rsidRPr="00492C15">
              <w:t>[0</w:t>
            </w:r>
            <w:r>
              <w:t>.0355 + ( 1 – 0.9520)] = 0.0835,   i.e.</w:t>
            </w:r>
            <w:r w:rsidRPr="00216180">
              <w:t xml:space="preserve"> 8.35%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</w:t>
            </w:r>
            <w:r w:rsidRPr="00E626FF">
              <w:t>ft</w:t>
            </w:r>
            <w:r>
              <w:t xml:space="preserve">    (1)</w:t>
            </w:r>
          </w:p>
        </w:tc>
      </w:tr>
      <w:tr w:rsidR="00911502" w:rsidRPr="00492C15" w:rsidTr="00216180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(e)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492C15" w:rsidRDefault="00911502" w:rsidP="00A048F5">
            <w:pPr>
              <w:spacing w:beforeLines="60"/>
            </w:pPr>
            <w:r w:rsidRPr="00492C15">
              <w:t>Assuming that the 20 customers represent a random sample</w:t>
            </w:r>
            <w:r>
              <w:t>,</w:t>
            </w:r>
            <w:r w:rsidRPr="00492C15">
              <w:t xml:space="preserve"> then 12 is in the </w:t>
            </w:r>
            <w:r>
              <w:t>critical region</w:t>
            </w:r>
            <w:r w:rsidRPr="00492C15">
              <w:t xml:space="preserve"> so the manager’s suspicion is supported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</w:t>
            </w:r>
            <w:r w:rsidRPr="00E626FF">
              <w:t>ft</w:t>
            </w:r>
            <w:r>
              <w:t xml:space="preserve">    (1)</w:t>
            </w:r>
          </w:p>
        </w:tc>
      </w:tr>
      <w:tr w:rsidR="00911502" w:rsidRPr="00492C15" w:rsidTr="00216180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  <w:jc w:val="center"/>
            </w:pPr>
            <w:r w:rsidRPr="00E626FF">
              <w:t>(f)</w:t>
            </w:r>
          </w:p>
        </w:tc>
        <w:tc>
          <w:tcPr>
            <w:tcW w:w="77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/>
            </w:pPr>
            <w:r w:rsidRPr="00492C15">
              <w:t>e.g. (e) requires the 20 customers to be a random sample or independent</w:t>
            </w:r>
            <w:r>
              <w:t>,</w:t>
            </w:r>
            <w:r w:rsidRPr="00492C15">
              <w:t xml:space="preserve"> and the members of the scout group may invalidate this so binomial distribution would not be valid (and conclusion in (e) is probably not valid)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  <w:r>
              <w:t xml:space="preserve">        (1)</w:t>
            </w:r>
          </w:p>
        </w:tc>
      </w:tr>
      <w:tr w:rsidR="00911502" w:rsidRPr="00492C15" w:rsidTr="001E238B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911502" w:rsidRPr="00281632" w:rsidRDefault="00911502" w:rsidP="00A048F5">
            <w:pPr>
              <w:spacing w:beforeLines="60" w:line="360" w:lineRule="auto"/>
              <w:jc w:val="right"/>
              <w:rPr>
                <w:b/>
              </w:rPr>
            </w:pPr>
            <w:r w:rsidRPr="00281632">
              <w:rPr>
                <w:b/>
              </w:rPr>
              <w:t>(9 marks)</w:t>
            </w:r>
          </w:p>
        </w:tc>
      </w:tr>
      <w:tr w:rsidR="00911502" w:rsidRPr="00492C15" w:rsidTr="001E238B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left w:val="nil"/>
              <w:right w:val="nil"/>
            </w:tcBorders>
            <w:vAlign w:val="center"/>
          </w:tcPr>
          <w:p w:rsidR="00911502" w:rsidRDefault="00911502" w:rsidP="00A048F5">
            <w:pPr>
              <w:spacing w:beforeLines="60" w:line="360" w:lineRule="auto"/>
            </w:pPr>
          </w:p>
          <w:p w:rsidR="00911502" w:rsidRDefault="00911502" w:rsidP="00A048F5">
            <w:pPr>
              <w:spacing w:beforeLines="60" w:line="360" w:lineRule="auto"/>
            </w:pPr>
          </w:p>
          <w:p w:rsidR="00911502" w:rsidRPr="00492C15" w:rsidRDefault="00911502" w:rsidP="00A048F5">
            <w:pPr>
              <w:spacing w:beforeLines="60" w:line="360" w:lineRule="auto"/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</w:tr>
      <w:tr w:rsidR="00911502" w:rsidRPr="00492C15" w:rsidTr="00712DE8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911502" w:rsidRPr="00712DE8" w:rsidRDefault="00911502" w:rsidP="00A048F5">
            <w:pPr>
              <w:spacing w:beforeLines="60" w:line="360" w:lineRule="auto"/>
              <w:rPr>
                <w:b/>
              </w:rPr>
            </w:pPr>
            <w:r w:rsidRPr="00712DE8">
              <w:rPr>
                <w:b/>
              </w:rPr>
              <w:t>6.</w:t>
            </w: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911502" w:rsidRDefault="00911502" w:rsidP="00A048F5">
            <w:pPr>
              <w:spacing w:beforeLines="60"/>
            </w:pPr>
            <w:r w:rsidRPr="00492C15">
              <w:t>Using dist</w:t>
            </w:r>
            <w:r>
              <w:t xml:space="preserve">ance = total area under graph </w:t>
            </w:r>
          </w:p>
          <w:p w:rsidR="00911502" w:rsidRPr="00492C15" w:rsidRDefault="00911502" w:rsidP="00A048F5">
            <w:pPr>
              <w:spacing w:beforeLines="60"/>
            </w:pPr>
            <w:r>
              <w:t>(</w:t>
            </w:r>
            <w:r w:rsidRPr="00492C15">
              <w:t xml:space="preserve">e.g. area of rectangle + triangle </w:t>
            </w:r>
            <w:r>
              <w:t xml:space="preserve">   </w:t>
            </w:r>
            <w:r w:rsidRPr="00492C15">
              <w:t xml:space="preserve">or </w:t>
            </w:r>
            <w:r>
              <w:t xml:space="preserve">   </w:t>
            </w:r>
            <w:r w:rsidRPr="00492C15">
              <w:t xml:space="preserve"> trapezium  </w:t>
            </w:r>
            <w:r>
              <w:t xml:space="preserve">  </w:t>
            </w:r>
            <w:r w:rsidRPr="00492C15">
              <w:t xml:space="preserve">or   </w:t>
            </w:r>
            <w:r>
              <w:t xml:space="preserve">  </w:t>
            </w:r>
            <w:r w:rsidRPr="00492C15">
              <w:t>rectangle – triangle)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1E238B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rPr>
                <w:i/>
              </w:rPr>
              <w:t xml:space="preserve">D = UT + </w:t>
            </w:r>
            <w:r w:rsidRPr="00216180">
              <w:rPr>
                <w:position w:val="-12"/>
              </w:rPr>
              <w:object w:dxaOrig="200" w:dyaOrig="360">
                <v:shape id="_x0000_i1033" type="#_x0000_t75" style="width:9.75pt;height:18pt" o:ole="">
                  <v:imagedata r:id="rId23" o:title=""/>
                </v:shape>
                <o:OLEObject Type="Embed" ProgID="Equation.3" ShapeID="_x0000_i1033" DrawAspect="Content" ObjectID="_1553247813" r:id="rId24"/>
              </w:object>
            </w:r>
            <w:r w:rsidRPr="00492C15">
              <w:rPr>
                <w:i/>
              </w:rPr>
              <w:t xml:space="preserve">Th </w:t>
            </w:r>
            <w:r w:rsidRPr="00492C15">
              <w:t xml:space="preserve">, where </w:t>
            </w:r>
            <w:r w:rsidRPr="00492C15">
              <w:rPr>
                <w:i/>
              </w:rPr>
              <w:t>h</w:t>
            </w:r>
            <w:r w:rsidRPr="00492C15">
              <w:t xml:space="preserve"> is height of triangle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492C15" w:rsidTr="001E238B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t xml:space="preserve">Using gradient = acceleration to substitute </w:t>
            </w:r>
            <w:r w:rsidRPr="00492C15">
              <w:rPr>
                <w:i/>
              </w:rPr>
              <w:t>h</w:t>
            </w:r>
            <w:r w:rsidRPr="00492C15">
              <w:t xml:space="preserve"> = </w:t>
            </w:r>
            <w:r w:rsidRPr="00492C15">
              <w:rPr>
                <w:i/>
              </w:rPr>
              <w:t>aT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492C15" w:rsidTr="001E238B">
        <w:trPr>
          <w:gridAfter w:val="1"/>
          <w:wAfter w:w="150" w:type="dxa"/>
          <w:trHeight w:val="342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492C15" w:rsidRDefault="00911502" w:rsidP="00A048F5">
            <w:pPr>
              <w:spacing w:beforeLines="60" w:line="360" w:lineRule="auto"/>
            </w:pPr>
            <w:r w:rsidRPr="00492C15">
              <w:rPr>
                <w:i/>
              </w:rPr>
              <w:t>D</w:t>
            </w:r>
            <w:r w:rsidRPr="00492C15">
              <w:t xml:space="preserve"> = </w:t>
            </w:r>
            <w:r w:rsidRPr="00492C15">
              <w:rPr>
                <w:i/>
              </w:rPr>
              <w:t xml:space="preserve">UT </w:t>
            </w:r>
            <w:r w:rsidRPr="00492C15">
              <w:t xml:space="preserve">+ </w:t>
            </w:r>
            <w:r w:rsidRPr="00216180">
              <w:rPr>
                <w:position w:val="-12"/>
              </w:rPr>
              <w:object w:dxaOrig="200" w:dyaOrig="360">
                <v:shape id="_x0000_i1034" type="#_x0000_t75" style="width:9.75pt;height:18pt" o:ole="">
                  <v:imagedata r:id="rId25" o:title=""/>
                </v:shape>
                <o:OLEObject Type="Embed" ProgID="Equation.3" ShapeID="_x0000_i1034" DrawAspect="Content" ObjectID="_1553247814" r:id="rId26"/>
              </w:object>
            </w:r>
            <w:r w:rsidRPr="00492C15">
              <w:rPr>
                <w:i/>
              </w:rPr>
              <w:t>aT</w:t>
            </w:r>
            <w:r w:rsidRPr="00216180">
              <w:rPr>
                <w:i/>
                <w:sz w:val="12"/>
                <w:szCs w:val="12"/>
              </w:rPr>
              <w:t xml:space="preserve"> </w:t>
            </w:r>
            <w:r w:rsidRPr="00216180">
              <w:rPr>
                <w:vertAlign w:val="superscript"/>
              </w:rPr>
              <w:t>2</w:t>
            </w:r>
            <w:r w:rsidRPr="00216180">
              <w:t xml:space="preserve"> </w:t>
            </w:r>
            <w:r>
              <w:rPr>
                <w:i/>
              </w:rPr>
              <w:t xml:space="preserve">  </w:t>
            </w:r>
            <w:r>
              <w:t>(</w:t>
            </w:r>
            <w:r w:rsidRPr="00492C15">
              <w:t>*</w:t>
            </w:r>
            <w:r>
              <w:t>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712DE8">
        <w:tblPrEx>
          <w:jc w:val="center"/>
          <w:tblLook w:val="0000"/>
        </w:tblPrEx>
        <w:trPr>
          <w:gridBefore w:val="1"/>
          <w:wBefore w:w="150" w:type="dxa"/>
          <w:trHeight w:val="7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1258" w:type="dxa"/>
            <w:gridSpan w:val="2"/>
            <w:tcBorders>
              <w:top w:val="nil"/>
            </w:tcBorders>
            <w:vAlign w:val="center"/>
          </w:tcPr>
          <w:p w:rsidR="00911502" w:rsidRPr="001E238B" w:rsidRDefault="00911502" w:rsidP="00A048F5">
            <w:pPr>
              <w:spacing w:beforeLines="60" w:line="360" w:lineRule="auto"/>
              <w:jc w:val="right"/>
              <w:rPr>
                <w:b/>
              </w:rPr>
            </w:pPr>
            <w:r w:rsidRPr="001E238B">
              <w:rPr>
                <w:b/>
              </w:rPr>
              <w:t>(4 marks)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 w:val="restart"/>
          </w:tcPr>
          <w:p w:rsidR="00911502" w:rsidRPr="00E626FF" w:rsidRDefault="00911502" w:rsidP="00A2523D">
            <w:pPr>
              <w:spacing w:beforeLines="60" w:line="360" w:lineRule="auto"/>
            </w:pPr>
            <w:r w:rsidRPr="00712DE8">
              <w:rPr>
                <w:b/>
              </w:rPr>
              <w:t>7.</w:t>
            </w:r>
            <w:r>
              <w:t xml:space="preserve"> </w:t>
            </w:r>
            <w:r w:rsidRPr="00E626FF">
              <w:t>(i)</w:t>
            </w:r>
          </w:p>
        </w:tc>
        <w:tc>
          <w:tcPr>
            <w:tcW w:w="7742" w:type="dxa"/>
            <w:gridSpan w:val="2"/>
            <w:tcBorders>
              <w:bottom w:val="nil"/>
            </w:tcBorders>
          </w:tcPr>
          <w:p w:rsidR="00911502" w:rsidRPr="00E626FF" w:rsidRDefault="00911502" w:rsidP="00A2523D">
            <w:pPr>
              <w:spacing w:beforeLines="60"/>
            </w:pPr>
            <w:r w:rsidRPr="00E626FF">
              <w:t xml:space="preserve">Using a correct strategy for solving the problem by setting up two equations in </w:t>
            </w:r>
            <w:r w:rsidRPr="00E626FF">
              <w:rPr>
                <w:i/>
              </w:rPr>
              <w:t>a</w:t>
            </w:r>
            <w:r w:rsidRPr="00E626FF">
              <w:t xml:space="preserve"> and </w:t>
            </w:r>
            <w:r w:rsidRPr="00E626FF">
              <w:rPr>
                <w:i/>
              </w:rPr>
              <w:t>u</w:t>
            </w:r>
            <w:r w:rsidRPr="00E626FF">
              <w:t xml:space="preserve"> only and solving for either</w:t>
            </w:r>
          </w:p>
        </w:tc>
        <w:tc>
          <w:tcPr>
            <w:tcW w:w="1258" w:type="dxa"/>
            <w:gridSpan w:val="2"/>
            <w:tcBorders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Equation in </w:t>
            </w:r>
            <w:r w:rsidRPr="00E626FF">
              <w:rPr>
                <w:i/>
              </w:rPr>
              <w:t>a</w:t>
            </w:r>
            <w:r w:rsidRPr="00E626FF">
              <w:t xml:space="preserve"> and </w:t>
            </w:r>
            <w:r w:rsidRPr="00E626FF">
              <w:rPr>
                <w:i/>
              </w:rPr>
              <w:t>u</w:t>
            </w:r>
            <w:r w:rsidRPr="00E626FF">
              <w:t xml:space="preserve"> only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22 = 2</w:t>
            </w:r>
            <w:r w:rsidRPr="00E626FF">
              <w:rPr>
                <w:i/>
              </w:rPr>
              <w:t>u</w:t>
            </w:r>
            <w:r w:rsidRPr="00E626FF">
              <w:t xml:space="preserve"> + </w:t>
            </w:r>
            <w:r w:rsidRPr="00E626FF">
              <w:rPr>
                <w:position w:val="-24"/>
              </w:rPr>
              <w:object w:dxaOrig="220" w:dyaOrig="620">
                <v:shape id="_x0000_i1035" type="#_x0000_t75" style="width:12pt;height:30.75pt" o:ole="">
                  <v:imagedata r:id="rId27" o:title=""/>
                </v:shape>
                <o:OLEObject Type="Embed" ProgID="Equation.DSMT4" ShapeID="_x0000_i1035" DrawAspect="Content" ObjectID="_1553247815" r:id="rId28"/>
              </w:object>
            </w:r>
            <w:r w:rsidRPr="00E626FF">
              <w:rPr>
                <w:i/>
              </w:rPr>
              <w:t>a</w:t>
            </w:r>
            <w:r w:rsidRPr="00E626FF">
              <w:t xml:space="preserve"> </w:t>
            </w:r>
            <w:r>
              <w:sym w:font="Symbol" w:char="F0B4"/>
            </w:r>
            <w:r>
              <w:t xml:space="preserve"> </w:t>
            </w:r>
            <w:r w:rsidRPr="00E626FF">
              <w:t>2</w:t>
            </w:r>
            <w:r w:rsidRPr="00E626FF">
              <w:rPr>
                <w:vertAlign w:val="superscript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 w:val="restart"/>
            <w:tcBorders>
              <w:top w:val="dashed" w:sz="4" w:space="0" w:color="auto"/>
            </w:tcBorders>
          </w:tcPr>
          <w:p w:rsidR="00911502" w:rsidRPr="00E626FF" w:rsidRDefault="00911502" w:rsidP="00A2523D">
            <w:pPr>
              <w:spacing w:beforeLines="60" w:line="360" w:lineRule="auto"/>
              <w:jc w:val="center"/>
            </w:pPr>
            <w:r>
              <w:t>(ii)</w:t>
            </w:r>
          </w:p>
        </w:tc>
        <w:tc>
          <w:tcPr>
            <w:tcW w:w="77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Another equation in </w:t>
            </w:r>
            <w:r w:rsidRPr="00E626FF">
              <w:rPr>
                <w:i/>
              </w:rPr>
              <w:t>a</w:t>
            </w:r>
            <w:r w:rsidRPr="00E626FF">
              <w:t xml:space="preserve"> and </w:t>
            </w:r>
            <w:r w:rsidRPr="00E626FF">
              <w:rPr>
                <w:i/>
              </w:rPr>
              <w:t>u</w:t>
            </w:r>
            <w:r w:rsidRPr="00E626FF">
              <w:t xml:space="preserve"> only</w:t>
            </w:r>
          </w:p>
        </w:tc>
        <w:tc>
          <w:tcPr>
            <w:tcW w:w="125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126 = 6</w:t>
            </w:r>
            <w:r w:rsidRPr="00E626FF">
              <w:rPr>
                <w:i/>
              </w:rPr>
              <w:t>u</w:t>
            </w:r>
            <w:r w:rsidRPr="00E626FF">
              <w:t xml:space="preserve"> + </w:t>
            </w:r>
            <w:r w:rsidRPr="00E626FF">
              <w:rPr>
                <w:position w:val="-24"/>
              </w:rPr>
              <w:object w:dxaOrig="220" w:dyaOrig="620">
                <v:shape id="_x0000_i1036" type="#_x0000_t75" style="width:12pt;height:30.75pt" o:ole="">
                  <v:imagedata r:id="rId29" o:title=""/>
                </v:shape>
                <o:OLEObject Type="Embed" ProgID="Equation.DSMT4" ShapeID="_x0000_i1036" DrawAspect="Content" ObjectID="_1553247816" r:id="rId30"/>
              </w:object>
            </w:r>
            <w:r w:rsidRPr="00E626FF">
              <w:rPr>
                <w:i/>
              </w:rPr>
              <w:t>a</w:t>
            </w:r>
            <w:r w:rsidRPr="00E626FF">
              <w:t xml:space="preserve"> </w:t>
            </w:r>
            <w:r>
              <w:sym w:font="Symbol" w:char="F0B4"/>
            </w:r>
            <w:r>
              <w:t xml:space="preserve"> </w:t>
            </w:r>
            <w:r w:rsidRPr="00E626FF">
              <w:t>6</w:t>
            </w:r>
            <w:r w:rsidRPr="00E626FF">
              <w:rPr>
                <w:vertAlign w:val="superscript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764B2A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623B4E">
            <w:pPr>
              <w:spacing w:beforeLines="60" w:line="360" w:lineRule="auto"/>
            </w:pPr>
            <w:r w:rsidRPr="00E626FF">
              <w:t>5 m s</w:t>
            </w:r>
            <w:r>
              <w:rPr>
                <w:vertAlign w:val="superscript"/>
              </w:rPr>
              <w:t>–</w:t>
            </w:r>
            <w:r w:rsidRPr="00E626FF">
              <w:rPr>
                <w:vertAlign w:val="superscript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623B4E">
            <w:pPr>
              <w:spacing w:beforeLines="60" w:line="360" w:lineRule="auto"/>
            </w:pPr>
            <w:r>
              <w:t>A1</w:t>
            </w:r>
          </w:p>
        </w:tc>
      </w:tr>
      <w:tr w:rsidR="00911502" w:rsidRPr="00E626FF" w:rsidTr="00764B2A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6 m s</w:t>
            </w:r>
            <w:r w:rsidRPr="00A2523D">
              <w:rPr>
                <w:vertAlign w:val="superscript"/>
              </w:rPr>
              <w:t>–</w:t>
            </w:r>
            <w:r w:rsidRPr="00E626FF">
              <w:rPr>
                <w:vertAlign w:val="superscript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 ft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249"/>
          <w:jc w:val="center"/>
        </w:trPr>
        <w:tc>
          <w:tcPr>
            <w:tcW w:w="900" w:type="dxa"/>
            <w:gridSpan w:val="2"/>
            <w:vMerge/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1258" w:type="dxa"/>
            <w:gridSpan w:val="2"/>
            <w:tcBorders>
              <w:top w:val="nil"/>
            </w:tcBorders>
            <w:vAlign w:val="center"/>
          </w:tcPr>
          <w:p w:rsidR="00911502" w:rsidRPr="00A2523D" w:rsidRDefault="00911502" w:rsidP="00A2523D">
            <w:pPr>
              <w:spacing w:beforeLines="60" w:line="360" w:lineRule="auto"/>
              <w:jc w:val="right"/>
              <w:rPr>
                <w:b/>
              </w:rPr>
            </w:pPr>
            <w:r w:rsidRPr="00A2523D">
              <w:rPr>
                <w:b/>
              </w:rPr>
              <w:t>(7 marks)</w:t>
            </w: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Default="00911502" w:rsidP="00A048F5">
            <w:pPr>
              <w:spacing w:beforeLines="60" w:line="360" w:lineRule="auto"/>
              <w:rPr>
                <w:b/>
              </w:rPr>
            </w:pPr>
          </w:p>
          <w:p w:rsidR="00911502" w:rsidRPr="00A2523D" w:rsidRDefault="00911502" w:rsidP="00A048F5">
            <w:pPr>
              <w:spacing w:beforeLines="60" w:line="360" w:lineRule="auto"/>
              <w:rPr>
                <w:b/>
              </w:rPr>
            </w:pPr>
          </w:p>
        </w:tc>
        <w:tc>
          <w:tcPr>
            <w:tcW w:w="77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12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</w:tr>
      <w:tr w:rsidR="00911502" w:rsidRPr="00E626FF" w:rsidTr="00A2523D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A2523D">
              <w:rPr>
                <w:b/>
              </w:rPr>
              <w:t xml:space="preserve">8. </w:t>
            </w:r>
            <w:r w:rsidRPr="00E626FF">
              <w:t>(a)</w:t>
            </w:r>
          </w:p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Substitution of both </w:t>
            </w:r>
            <w:r w:rsidRPr="00E626FF">
              <w:rPr>
                <w:i/>
              </w:rPr>
              <w:t>t</w:t>
            </w:r>
            <w:r w:rsidRPr="00E626FF">
              <w:t xml:space="preserve"> = 0 and </w:t>
            </w:r>
            <w:r w:rsidRPr="00E626FF">
              <w:rPr>
                <w:i/>
              </w:rPr>
              <w:t>t</w:t>
            </w:r>
            <w:r w:rsidRPr="00E626FF">
              <w:t xml:space="preserve"> = 10</w:t>
            </w: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rPr>
                <w:i/>
              </w:rPr>
              <w:t>s</w:t>
            </w:r>
            <w:r w:rsidRPr="00E626FF">
              <w:t xml:space="preserve"> = 0 for both </w:t>
            </w:r>
            <w:r w:rsidRPr="00E626FF">
              <w:rPr>
                <w:i/>
              </w:rPr>
              <w:t>t</w:t>
            </w:r>
            <w:r w:rsidRPr="00E626FF">
              <w:t xml:space="preserve"> = 0 and </w:t>
            </w:r>
            <w:r w:rsidRPr="00E626FF">
              <w:rPr>
                <w:i/>
              </w:rPr>
              <w:t>t</w:t>
            </w:r>
            <w:r w:rsidRPr="00E626FF">
              <w:t xml:space="preserve"> = 10  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Explanation ( </w:t>
            </w:r>
            <w:r w:rsidRPr="00E626FF">
              <w:rPr>
                <w:i/>
              </w:rPr>
              <w:t xml:space="preserve">s </w:t>
            </w:r>
            <w:r w:rsidRPr="00E626FF">
              <w:t xml:space="preserve">&gt; 0 for 0 &lt; </w:t>
            </w:r>
            <w:r w:rsidRPr="00E626FF">
              <w:rPr>
                <w:i/>
              </w:rPr>
              <w:t>t</w:t>
            </w:r>
            <w:r w:rsidRPr="00E626FF">
              <w:t xml:space="preserve"> &lt; 10) since  </w:t>
            </w:r>
            <w:r w:rsidRPr="00E626FF">
              <w:rPr>
                <w:position w:val="-12"/>
              </w:rPr>
              <w:object w:dxaOrig="1620" w:dyaOrig="380">
                <v:shape id="_x0000_i1037" type="#_x0000_t75" style="width:80.25pt;height:18.75pt" o:ole="">
                  <v:imagedata r:id="rId31" o:title=""/>
                </v:shape>
                <o:OLEObject Type="Embed" ProgID="Equation.DSMT4" ShapeID="_x0000_i1037" DrawAspect="Content" ObjectID="_1553247817" r:id="rId32"/>
              </w:objec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(3)</w:t>
            </w:r>
          </w:p>
        </w:tc>
      </w:tr>
      <w:tr w:rsidR="00911502" w:rsidRPr="00E626FF" w:rsidTr="00574739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(b)</w:t>
            </w:r>
          </w:p>
        </w:tc>
        <w:tc>
          <w:tcPr>
            <w:tcW w:w="77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rPr>
                <w:i/>
              </w:rPr>
            </w:pPr>
            <w:r w:rsidRPr="00E626FF">
              <w:t xml:space="preserve">Differentiate displacement </w:t>
            </w:r>
            <w:r w:rsidRPr="00E626FF">
              <w:rPr>
                <w:i/>
              </w:rPr>
              <w:t>s</w:t>
            </w:r>
            <w:r w:rsidRPr="00E626FF">
              <w:t xml:space="preserve"> </w:t>
            </w:r>
            <w:r>
              <w:t>with respect to</w:t>
            </w:r>
            <w:r w:rsidRPr="00E626FF">
              <w:t xml:space="preserve"> </w:t>
            </w:r>
            <w:r w:rsidRPr="00E626FF">
              <w:rPr>
                <w:i/>
              </w:rPr>
              <w:t>t</w:t>
            </w:r>
            <w:r w:rsidRPr="00E626FF">
              <w:t xml:space="preserve"> to give velocity, </w:t>
            </w:r>
            <w:r w:rsidRPr="00E626FF">
              <w:rPr>
                <w:i/>
              </w:rPr>
              <w:t>v</w:t>
            </w:r>
          </w:p>
        </w:tc>
        <w:tc>
          <w:tcPr>
            <w:tcW w:w="125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FA14E1" w:rsidRDefault="00911502" w:rsidP="00A048F5">
            <w:pPr>
              <w:spacing w:beforeLines="60" w:line="360" w:lineRule="auto"/>
            </w:pPr>
            <w:r w:rsidRPr="00E626FF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 w:rsidRPr="00FA14E1">
              <w:rPr>
                <w:position w:val="-12"/>
              </w:rPr>
              <w:object w:dxaOrig="240" w:dyaOrig="360">
                <v:shape id="_x0000_i1038" type="#_x0000_t75" style="width:12pt;height:18pt" o:ole="">
                  <v:imagedata r:id="rId33" o:title=""/>
                </v:shape>
                <o:OLEObject Type="Embed" ProgID="Equation.3" ShapeID="_x0000_i1038" DrawAspect="Content" ObjectID="_1553247818" r:id="rId34"/>
              </w:object>
            </w:r>
            <w:r>
              <w:t>(4</w:t>
            </w:r>
            <w:r>
              <w:rPr>
                <w:i/>
              </w:rPr>
              <w:t>t</w:t>
            </w:r>
            <w:r w:rsidRPr="00FA14E1">
              <w:rPr>
                <w:i/>
                <w:sz w:val="12"/>
                <w:szCs w:val="12"/>
              </w:rPr>
              <w:t xml:space="preserve"> </w:t>
            </w:r>
            <w:r>
              <w:rPr>
                <w:vertAlign w:val="superscript"/>
              </w:rPr>
              <w:t>3</w:t>
            </w:r>
            <w:r>
              <w:t xml:space="preserve"> – 60</w:t>
            </w:r>
            <w:r>
              <w:rPr>
                <w:i/>
              </w:rPr>
              <w:t>t</w:t>
            </w:r>
            <w:r w:rsidRPr="00FA14E1">
              <w:rPr>
                <w:i/>
                <w:sz w:val="12"/>
                <w:szCs w:val="12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+ 200</w:t>
            </w:r>
            <w:r>
              <w:rPr>
                <w:i/>
              </w:rPr>
              <w:t>t</w:t>
            </w:r>
            <w:r>
              <w:t>)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FA14E1" w:rsidRDefault="00911502" w:rsidP="00FA14E1">
            <w:pPr>
              <w:spacing w:beforeLines="60"/>
              <w:ind w:right="-57"/>
              <w:rPr>
                <w:vertAlign w:val="superscript"/>
              </w:rPr>
            </w:pPr>
            <w:r>
              <w:t xml:space="preserve">Interpretation of ‘rest’ to give </w:t>
            </w:r>
            <w:r w:rsidRPr="00FA14E1">
              <w:rPr>
                <w:i/>
              </w:rPr>
              <w:t xml:space="preserve">v </w:t>
            </w:r>
            <w:r w:rsidRPr="00FA14E1">
              <w:t xml:space="preserve">= </w:t>
            </w:r>
            <w:r w:rsidRPr="00FA14E1">
              <w:rPr>
                <w:position w:val="-12"/>
              </w:rPr>
              <w:object w:dxaOrig="240" w:dyaOrig="360">
                <v:shape id="_x0000_i1039" type="#_x0000_t75" style="width:12pt;height:18pt" o:ole="">
                  <v:imagedata r:id="rId35" o:title=""/>
                </v:shape>
                <o:OLEObject Type="Embed" ProgID="Equation.3" ShapeID="_x0000_i1039" DrawAspect="Content" ObjectID="_1553247819" r:id="rId36"/>
              </w:object>
            </w:r>
            <w:r w:rsidRPr="00FA14E1">
              <w:t>(4</w:t>
            </w:r>
            <w:r w:rsidRPr="00FA14E1">
              <w:rPr>
                <w:i/>
              </w:rPr>
              <w:t xml:space="preserve">t </w:t>
            </w:r>
            <w:r w:rsidRPr="00FA14E1">
              <w:rPr>
                <w:vertAlign w:val="superscript"/>
              </w:rPr>
              <w:t>3</w:t>
            </w:r>
            <w:r w:rsidRPr="00FA14E1">
              <w:t xml:space="preserve"> – 60</w:t>
            </w:r>
            <w:r w:rsidRPr="00FA14E1">
              <w:rPr>
                <w:i/>
              </w:rPr>
              <w:t xml:space="preserve">t </w:t>
            </w:r>
            <w:r w:rsidRPr="00FA14E1">
              <w:rPr>
                <w:vertAlign w:val="superscript"/>
              </w:rPr>
              <w:t>2</w:t>
            </w:r>
            <w:r w:rsidRPr="00FA14E1">
              <w:t xml:space="preserve"> + 200</w:t>
            </w:r>
            <w:r w:rsidRPr="00FA14E1">
              <w:rPr>
                <w:i/>
              </w:rPr>
              <w:t>t</w:t>
            </w:r>
            <w:r w:rsidRPr="00FA14E1">
              <w:t xml:space="preserve">) = </w:t>
            </w:r>
            <w:r w:rsidRPr="00FA14E1">
              <w:rPr>
                <w:position w:val="-12"/>
              </w:rPr>
              <w:object w:dxaOrig="200" w:dyaOrig="360">
                <v:shape id="_x0000_i1040" type="#_x0000_t75" style="width:9.75pt;height:18pt" o:ole="">
                  <v:imagedata r:id="rId37" o:title=""/>
                </v:shape>
                <o:OLEObject Type="Embed" ProgID="Equation.3" ShapeID="_x0000_i1040" DrawAspect="Content" ObjectID="_1553247820" r:id="rId38"/>
              </w:object>
            </w:r>
            <w:r w:rsidRPr="00FA14E1">
              <w:rPr>
                <w:i/>
              </w:rPr>
              <w:t>t</w:t>
            </w:r>
            <w:r w:rsidRPr="00FA14E1">
              <w:t>(</w:t>
            </w:r>
            <w:r w:rsidRPr="00FA14E1">
              <w:rPr>
                <w:i/>
              </w:rPr>
              <w:t>t</w:t>
            </w:r>
            <w:r w:rsidRPr="00FA14E1">
              <w:t xml:space="preserve"> – 5)(</w:t>
            </w:r>
            <w:r w:rsidRPr="00FA14E1">
              <w:rPr>
                <w:i/>
              </w:rPr>
              <w:t>t</w:t>
            </w:r>
            <w:r w:rsidRPr="00FA14E1">
              <w:t xml:space="preserve"> – 10) = 0</w:t>
            </w:r>
            <w:r w:rsidRPr="00FA14E1">
              <w:rPr>
                <w:position w:val="-12"/>
              </w:rPr>
              <w:t xml:space="preserve">     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FA14E1" w:rsidRDefault="00911502" w:rsidP="00A048F5">
            <w:pPr>
              <w:spacing w:beforeLines="60" w:line="360" w:lineRule="auto"/>
            </w:pPr>
            <w:r w:rsidRPr="00FA14E1">
              <w:t>M1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rPr>
                <w:i/>
              </w:rPr>
              <w:t>t</w:t>
            </w:r>
            <w:r w:rsidRPr="00E626FF">
              <w:t xml:space="preserve"> = 0, 5, 10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Select </w:t>
            </w:r>
            <w:r w:rsidRPr="00E626FF">
              <w:rPr>
                <w:i/>
              </w:rPr>
              <w:t>t</w:t>
            </w:r>
            <w:r w:rsidRPr="00E626FF">
              <w:t xml:space="preserve"> = 5 and substitute into </w:t>
            </w:r>
            <w:r w:rsidRPr="00E626FF">
              <w:rPr>
                <w:i/>
              </w:rPr>
              <w:t>s</w:t>
            </w:r>
            <w:r w:rsidRPr="00E626FF">
              <w:t xml:space="preserve"> 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485"/>
          <w:jc w:val="center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Distance</w:t>
            </w:r>
            <w:r w:rsidRPr="00E626FF">
              <w:rPr>
                <w:i/>
              </w:rPr>
              <w:t xml:space="preserve"> </w:t>
            </w:r>
            <w:r w:rsidRPr="00E626FF">
              <w:t xml:space="preserve"> = 62.5 m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rPr>
                <w:color w:val="00B0F0"/>
              </w:rPr>
            </w:pPr>
            <w:r w:rsidRPr="00E626FF">
              <w:t xml:space="preserve">A1 </w:t>
            </w:r>
            <w:r>
              <w:t>f</w:t>
            </w:r>
            <w:r w:rsidRPr="00E626FF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    (6)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337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1258" w:type="dxa"/>
            <w:gridSpan w:val="2"/>
            <w:tcBorders>
              <w:top w:val="nil"/>
            </w:tcBorders>
            <w:vAlign w:val="center"/>
          </w:tcPr>
          <w:p w:rsidR="00911502" w:rsidRPr="00FA14E1" w:rsidRDefault="00911502" w:rsidP="00FA14E1">
            <w:pPr>
              <w:spacing w:beforeLines="60" w:line="360" w:lineRule="auto"/>
              <w:jc w:val="right"/>
              <w:rPr>
                <w:b/>
              </w:rPr>
            </w:pPr>
            <w:r w:rsidRPr="00FA14E1">
              <w:rPr>
                <w:b/>
              </w:rPr>
              <w:t>(9 marks)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bottom w:val="nil"/>
            </w:tcBorders>
          </w:tcPr>
          <w:p w:rsidR="00911502" w:rsidRPr="00E626FF" w:rsidRDefault="00911502" w:rsidP="00FA14E1">
            <w:pPr>
              <w:spacing w:beforeLines="60" w:line="360" w:lineRule="auto"/>
            </w:pPr>
            <w:r w:rsidRPr="00FA14E1">
              <w:rPr>
                <w:b/>
              </w:rPr>
              <w:t>9.</w:t>
            </w:r>
            <w:r w:rsidRPr="00E626FF">
              <w:t>(a)(i)</w:t>
            </w:r>
          </w:p>
        </w:tc>
        <w:tc>
          <w:tcPr>
            <w:tcW w:w="7742" w:type="dxa"/>
            <w:gridSpan w:val="2"/>
            <w:tcBorders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Equation of motion for </w:t>
            </w:r>
            <w:r w:rsidRPr="00E626FF">
              <w:rPr>
                <w:i/>
              </w:rPr>
              <w:t>A</w:t>
            </w:r>
          </w:p>
        </w:tc>
        <w:tc>
          <w:tcPr>
            <w:tcW w:w="1258" w:type="dxa"/>
            <w:gridSpan w:val="2"/>
            <w:tcBorders>
              <w:bottom w:val="nil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rPr>
                <w:i/>
              </w:rPr>
            </w:pPr>
            <w:r w:rsidRPr="00E626FF">
              <w:rPr>
                <w:i/>
              </w:rPr>
              <w:t>T</w:t>
            </w:r>
            <w:r w:rsidRPr="00E626FF">
              <w:t xml:space="preserve"> – 12.7 = 2.5</w:t>
            </w:r>
            <w:r w:rsidRPr="00E626FF">
              <w:rPr>
                <w:i/>
              </w:rPr>
              <w:t>a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FA14E1">
            <w:pPr>
              <w:spacing w:beforeLines="60" w:line="360" w:lineRule="auto"/>
              <w:jc w:val="center"/>
            </w:pPr>
            <w:r>
              <w:t>(ii)</w:t>
            </w: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Equation of motion for </w:t>
            </w:r>
            <w:r w:rsidRPr="00E626FF">
              <w:rPr>
                <w:i/>
              </w:rPr>
              <w:t>B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FA14E1">
            <w:pPr>
              <w:spacing w:beforeLines="60" w:line="360" w:lineRule="auto"/>
              <w:jc w:val="center"/>
            </w:pPr>
          </w:p>
        </w:tc>
        <w:tc>
          <w:tcPr>
            <w:tcW w:w="774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1.</w:t>
            </w:r>
            <w:r w:rsidRPr="00E626FF">
              <w:rPr>
                <w:i/>
              </w:rPr>
              <w:t xml:space="preserve">5g </w:t>
            </w:r>
            <w:r w:rsidRPr="00E626FF">
              <w:t>–</w:t>
            </w:r>
            <w:r w:rsidRPr="00E626FF">
              <w:rPr>
                <w:i/>
              </w:rPr>
              <w:t xml:space="preserve"> T</w:t>
            </w:r>
            <w:r w:rsidRPr="00E626FF">
              <w:t xml:space="preserve">  = 1.5</w:t>
            </w:r>
            <w:r w:rsidRPr="00E626FF">
              <w:rPr>
                <w:i/>
              </w:rPr>
              <w:t>a</w:t>
            </w:r>
          </w:p>
        </w:tc>
        <w:tc>
          <w:tcPr>
            <w:tcW w:w="125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(4)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FA14E1">
            <w:pPr>
              <w:spacing w:beforeLines="60" w:line="360" w:lineRule="auto"/>
              <w:jc w:val="center"/>
            </w:pPr>
            <w:r>
              <w:t>(b)</w:t>
            </w:r>
          </w:p>
        </w:tc>
        <w:tc>
          <w:tcPr>
            <w:tcW w:w="77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Solving  two equations for </w:t>
            </w:r>
            <w:r w:rsidRPr="00E626FF">
              <w:rPr>
                <w:i/>
              </w:rPr>
              <w:t>a</w:t>
            </w:r>
          </w:p>
        </w:tc>
        <w:tc>
          <w:tcPr>
            <w:tcW w:w="125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FA14E1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FA14E1">
            <w:pPr>
              <w:spacing w:beforeLines="60" w:line="360" w:lineRule="auto"/>
              <w:jc w:val="center"/>
            </w:pPr>
          </w:p>
        </w:tc>
        <w:tc>
          <w:tcPr>
            <w:tcW w:w="7742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rPr>
                <w:i/>
              </w:rPr>
              <w:t xml:space="preserve">a = </w:t>
            </w:r>
            <w:r w:rsidRPr="00E626FF">
              <w:t>0.5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      (2)</w:t>
            </w:r>
          </w:p>
        </w:tc>
      </w:tr>
      <w:tr w:rsidR="00911502" w:rsidRPr="00E626FF" w:rsidTr="00216180">
        <w:tblPrEx>
          <w:jc w:val="center"/>
          <w:tblLook w:val="0000"/>
        </w:tblPrEx>
        <w:trPr>
          <w:gridBefore w:val="1"/>
          <w:wBefore w:w="150" w:type="dxa"/>
          <w:trHeight w:val="542"/>
          <w:jc w:val="center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FA14E1">
            <w:pPr>
              <w:spacing w:beforeLines="60" w:line="360" w:lineRule="auto"/>
              <w:jc w:val="center"/>
            </w:pPr>
            <w:r w:rsidRPr="00E626FF">
              <w:t>(c)</w:t>
            </w:r>
          </w:p>
        </w:tc>
        <w:tc>
          <w:tcPr>
            <w:tcW w:w="77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 xml:space="preserve">1 = </w:t>
            </w:r>
            <w:r w:rsidRPr="00E626FF">
              <w:rPr>
                <w:position w:val="-24"/>
              </w:rPr>
              <w:object w:dxaOrig="220" w:dyaOrig="620">
                <v:shape id="_x0000_i1041" type="#_x0000_t75" style="width:12pt;height:30.75pt" o:ole="">
                  <v:imagedata r:id="rId39" o:title=""/>
                </v:shape>
                <o:OLEObject Type="Embed" ProgID="Equation.DSMT4" ShapeID="_x0000_i1041" DrawAspect="Content" ObjectID="_1553247821" r:id="rId40"/>
              </w:object>
            </w:r>
            <w:r w:rsidRPr="00E626FF">
              <w:rPr>
                <w:position w:val="-4"/>
              </w:rPr>
              <w:object w:dxaOrig="220" w:dyaOrig="220">
                <v:shape id="_x0000_i1042" type="#_x0000_t75" style="width:12pt;height:12pt" o:ole="">
                  <v:imagedata r:id="rId41" o:title=""/>
                </v:shape>
                <o:OLEObject Type="Embed" ProgID="Equation.DSMT4" ShapeID="_x0000_i1042" DrawAspect="Content" ObjectID="_1553247822" r:id="rId42"/>
              </w:object>
            </w:r>
            <w:r w:rsidRPr="00E626FF">
              <w:t xml:space="preserve"> 0.5 </w:t>
            </w:r>
            <w:r w:rsidRPr="00E626FF">
              <w:rPr>
                <w:i/>
              </w:rPr>
              <w:t>t</w:t>
            </w:r>
            <w:r w:rsidRPr="00E626FF">
              <w:rPr>
                <w:vertAlign w:val="superscript"/>
              </w:rPr>
              <w:t>2</w:t>
            </w:r>
            <w:r>
              <w:t xml:space="preserve">  </w:t>
            </w:r>
          </w:p>
        </w:tc>
        <w:tc>
          <w:tcPr>
            <w:tcW w:w="125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M1</w:t>
            </w:r>
          </w:p>
        </w:tc>
      </w:tr>
      <w:tr w:rsidR="00911502" w:rsidRPr="00E626FF" w:rsidTr="00574739">
        <w:tblPrEx>
          <w:jc w:val="center"/>
          <w:tblLook w:val="0000"/>
        </w:tblPrEx>
        <w:trPr>
          <w:gridBefore w:val="1"/>
          <w:wBefore w:w="150" w:type="dxa"/>
          <w:trHeight w:val="395"/>
          <w:jc w:val="center"/>
        </w:trPr>
        <w:tc>
          <w:tcPr>
            <w:tcW w:w="90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rPr>
                <w:i/>
              </w:rPr>
              <w:t xml:space="preserve">t = </w:t>
            </w:r>
            <w:r w:rsidRPr="00E626FF">
              <w:t>2 seconds</w:t>
            </w:r>
          </w:p>
        </w:tc>
        <w:tc>
          <w:tcPr>
            <w:tcW w:w="125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A1</w:t>
            </w:r>
            <w:r>
              <w:t xml:space="preserve"> </w:t>
            </w:r>
            <w:r w:rsidRPr="00E626FF">
              <w:t>ft</w:t>
            </w:r>
            <w:r>
              <w:t xml:space="preserve">    (2)</w:t>
            </w:r>
          </w:p>
        </w:tc>
      </w:tr>
      <w:tr w:rsidR="00911502" w:rsidRPr="00E626FF" w:rsidTr="00574739">
        <w:tblPrEx>
          <w:jc w:val="center"/>
          <w:tblLook w:val="0000"/>
        </w:tblPrEx>
        <w:trPr>
          <w:gridBefore w:val="1"/>
          <w:wBefore w:w="150" w:type="dxa"/>
          <w:trHeight w:val="395"/>
          <w:jc w:val="center"/>
        </w:trPr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1502" w:rsidRPr="00E626FF" w:rsidRDefault="00911502" w:rsidP="00A52F48">
            <w:pPr>
              <w:spacing w:beforeLines="60" w:line="360" w:lineRule="auto"/>
              <w:jc w:val="center"/>
            </w:pPr>
            <w:r w:rsidRPr="00E626FF">
              <w:t>(d)</w:t>
            </w:r>
          </w:p>
        </w:tc>
        <w:tc>
          <w:tcPr>
            <w:tcW w:w="77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502" w:rsidRPr="00A52F48" w:rsidRDefault="00911502" w:rsidP="00A52F48">
            <w:pPr>
              <w:spacing w:beforeLines="60"/>
            </w:pPr>
            <w:r w:rsidRPr="00E626FF">
              <w:t>Not very appropriate for valid reason,</w:t>
            </w:r>
            <w:r>
              <w:t xml:space="preserve"> e.g. </w:t>
            </w:r>
            <w:r w:rsidRPr="00E626FF">
              <w:t>string will have mass and this will affect the tension</w:t>
            </w:r>
            <w:r>
              <w:t xml:space="preserve">, </w:t>
            </w:r>
            <w:r w:rsidRPr="00E626FF">
              <w:t>string may stretch and this will affect the acceleration</w:t>
            </w:r>
            <w:r>
              <w:t xml:space="preserve">. </w:t>
            </w:r>
            <w:r w:rsidRPr="00E626FF">
              <w:t>pulley may not be smooth and this will affect the tension</w:t>
            </w:r>
          </w:p>
        </w:tc>
        <w:tc>
          <w:tcPr>
            <w:tcW w:w="12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1502" w:rsidRPr="00E626FF" w:rsidRDefault="00911502" w:rsidP="00A048F5">
            <w:pPr>
              <w:spacing w:beforeLines="60" w:line="360" w:lineRule="auto"/>
            </w:pPr>
            <w:r w:rsidRPr="00E626FF">
              <w:t>B1</w:t>
            </w:r>
          </w:p>
        </w:tc>
      </w:tr>
      <w:tr w:rsidR="00911502" w:rsidRPr="00E626FF" w:rsidTr="00574739">
        <w:tblPrEx>
          <w:jc w:val="center"/>
          <w:tblLook w:val="0000"/>
        </w:tblPrEx>
        <w:trPr>
          <w:gridBefore w:val="1"/>
          <w:wBefore w:w="150" w:type="dxa"/>
          <w:trHeight w:val="395"/>
          <w:jc w:val="center"/>
        </w:trPr>
        <w:tc>
          <w:tcPr>
            <w:tcW w:w="900" w:type="dxa"/>
            <w:gridSpan w:val="2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52F48">
            <w:pPr>
              <w:spacing w:beforeLines="60" w:line="360" w:lineRule="auto"/>
              <w:jc w:val="center"/>
            </w:pPr>
            <w:r w:rsidRPr="00E626FF">
              <w:t>(e)</w:t>
            </w:r>
          </w:p>
        </w:tc>
        <w:tc>
          <w:tcPr>
            <w:tcW w:w="7742" w:type="dxa"/>
            <w:gridSpan w:val="2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52F48">
            <w:pPr>
              <w:spacing w:beforeLines="60"/>
              <w:rPr>
                <w:color w:val="000000"/>
              </w:rPr>
            </w:pPr>
            <w:r w:rsidRPr="00E626FF">
              <w:t>Valid improvement in model</w:t>
            </w:r>
            <w:r>
              <w:t>. e.g. d</w:t>
            </w:r>
            <w:r w:rsidRPr="00E626FF">
              <w:t xml:space="preserve">o not model ball </w:t>
            </w:r>
            <w:r w:rsidRPr="00E626FF">
              <w:rPr>
                <w:i/>
              </w:rPr>
              <w:t>B</w:t>
            </w:r>
            <w:r w:rsidRPr="00E626FF">
              <w:t xml:space="preserve"> as a particle but give its dimensions so distance it falls changes</w:t>
            </w:r>
            <w:r>
              <w:t>; d</w:t>
            </w:r>
            <w:r w:rsidRPr="00E626FF">
              <w:t>o not model pulley as being small so string not parallel to table</w:t>
            </w:r>
            <w:r>
              <w:t xml:space="preserve">; do </w:t>
            </w:r>
            <w:r w:rsidRPr="00E626FF">
              <w:t>not model resistance as being constant</w:t>
            </w:r>
          </w:p>
        </w:tc>
        <w:tc>
          <w:tcPr>
            <w:tcW w:w="1258" w:type="dxa"/>
            <w:gridSpan w:val="2"/>
            <w:tcBorders>
              <w:top w:val="dashed" w:sz="4" w:space="0" w:color="auto"/>
              <w:bottom w:val="nil"/>
            </w:tcBorders>
          </w:tcPr>
          <w:p w:rsidR="00911502" w:rsidRPr="00E626FF" w:rsidRDefault="00911502" w:rsidP="00A52F48">
            <w:pPr>
              <w:spacing w:beforeLines="60"/>
            </w:pPr>
            <w:r w:rsidRPr="00E626FF">
              <w:t xml:space="preserve">B1 </w:t>
            </w:r>
            <w:r>
              <w:t xml:space="preserve">       </w:t>
            </w:r>
            <w:r w:rsidRPr="00E626FF">
              <w:t>(2)</w:t>
            </w:r>
          </w:p>
        </w:tc>
      </w:tr>
      <w:tr w:rsidR="00911502" w:rsidRPr="00E626FF" w:rsidTr="001E238B">
        <w:tblPrEx>
          <w:jc w:val="center"/>
          <w:tblLook w:val="0000"/>
        </w:tblPrEx>
        <w:trPr>
          <w:gridBefore w:val="1"/>
          <w:wBefore w:w="150" w:type="dxa"/>
          <w:trHeight w:val="395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</w:pPr>
          </w:p>
        </w:tc>
        <w:tc>
          <w:tcPr>
            <w:tcW w:w="7742" w:type="dxa"/>
            <w:gridSpan w:val="2"/>
            <w:tcBorders>
              <w:top w:val="nil"/>
            </w:tcBorders>
            <w:vAlign w:val="center"/>
          </w:tcPr>
          <w:p w:rsidR="00911502" w:rsidRPr="00E626FF" w:rsidRDefault="00911502" w:rsidP="00A048F5">
            <w:pPr>
              <w:spacing w:beforeLines="60" w:line="360" w:lineRule="auto"/>
              <w:rPr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</w:tcBorders>
            <w:vAlign w:val="center"/>
          </w:tcPr>
          <w:p w:rsidR="00911502" w:rsidRPr="00A52F48" w:rsidRDefault="00911502" w:rsidP="00A52F48">
            <w:pPr>
              <w:spacing w:beforeLines="60" w:line="360" w:lineRule="auto"/>
              <w:ind w:left="-57" w:right="-57"/>
              <w:rPr>
                <w:b/>
              </w:rPr>
            </w:pPr>
            <w:r w:rsidRPr="00A52F48">
              <w:rPr>
                <w:b/>
              </w:rPr>
              <w:t>(10 marks)</w:t>
            </w:r>
          </w:p>
        </w:tc>
      </w:tr>
    </w:tbl>
    <w:p w:rsidR="00911502" w:rsidRPr="00C3771D" w:rsidRDefault="00911502" w:rsidP="002D24E2"/>
    <w:sectPr w:rsidR="00911502" w:rsidRPr="00C3771D" w:rsidSect="00F8022E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6" w:h="16838"/>
      <w:pgMar w:top="1025" w:right="1440" w:bottom="1440" w:left="1440" w:header="719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02" w:rsidRDefault="00911502">
      <w:r>
        <w:separator/>
      </w:r>
    </w:p>
  </w:endnote>
  <w:endnote w:type="continuationSeparator" w:id="0">
    <w:p w:rsidR="00911502" w:rsidRDefault="0091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2" w:rsidRDefault="00911502" w:rsidP="00346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502" w:rsidRDefault="00911502" w:rsidP="00492C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2" w:rsidRDefault="00911502" w:rsidP="00346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11502" w:rsidRPr="00492C15" w:rsidRDefault="00911502" w:rsidP="00492C15">
    <w:pPr>
      <w:pStyle w:val="Footer"/>
      <w:ind w:right="360"/>
      <w:rPr>
        <w:rFonts w:ascii="Arial" w:hAnsi="Arial" w:cs="Arial"/>
        <w:sz w:val="16"/>
        <w:szCs w:val="16"/>
      </w:rPr>
    </w:pPr>
    <w:r w:rsidRPr="004A47EF">
      <w:rPr>
        <w:rFonts w:ascii="Arial" w:hAnsi="Arial" w:cs="Arial"/>
        <w:sz w:val="16"/>
        <w:szCs w:val="16"/>
      </w:rPr>
      <w:t>Advanced Subsidiary GCE in Mathematics – Sample assessment materials (SAMs) – Version 1.0 –March 2017</w:t>
    </w:r>
    <w:r>
      <w:rPr>
        <w:rFonts w:ascii="Arial" w:hAnsi="Arial" w:cs="Arial"/>
        <w:sz w:val="16"/>
        <w:szCs w:val="16"/>
      </w:rPr>
      <w:t xml:space="preserve">                                         </w:t>
    </w:r>
    <w:r>
      <w:t xml:space="preserve"> </w:t>
    </w:r>
    <w:r w:rsidRPr="004A47EF">
      <w:rPr>
        <w:rFonts w:ascii="Arial" w:hAnsi="Arial" w:cs="Arial"/>
        <w:sz w:val="16"/>
        <w:szCs w:val="16"/>
      </w:rPr>
      <w:t>© Pearson Education Limited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2" w:rsidRDefault="00911502">
    <w:pPr>
      <w:pStyle w:val="Footer"/>
      <w:ind w:hanging="900"/>
    </w:pPr>
  </w:p>
  <w:p w:rsidR="00911502" w:rsidRDefault="00911502">
    <w:pPr>
      <w:pStyle w:val="Footer"/>
      <w:ind w:hanging="1080"/>
    </w:pPr>
  </w:p>
  <w:p w:rsidR="00911502" w:rsidRDefault="00911502">
    <w:pPr>
      <w:pStyle w:val="Footer"/>
      <w:ind w:hanging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02" w:rsidRDefault="00911502">
      <w:r>
        <w:separator/>
      </w:r>
    </w:p>
  </w:footnote>
  <w:footnote w:type="continuationSeparator" w:id="0">
    <w:p w:rsidR="00911502" w:rsidRDefault="0091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2" w:rsidRPr="00F8022E" w:rsidRDefault="00911502" w:rsidP="00F8022E">
    <w:pPr>
      <w:rPr>
        <w:rFonts w:ascii="Verdana" w:hAnsi="Verdana"/>
        <w:b/>
        <w:sz w:val="21"/>
        <w:szCs w:val="21"/>
      </w:rPr>
    </w:pPr>
    <w:r w:rsidRPr="00F8022E">
      <w:rPr>
        <w:rFonts w:ascii="Verdana" w:hAnsi="Verdana"/>
        <w:b/>
        <w:sz w:val="21"/>
        <w:szCs w:val="21"/>
      </w:rPr>
      <w:t>AS Mathematics SAMs (2017) Paper 1: Mechanics &amp; Statistics Mark Scheme</w:t>
    </w:r>
  </w:p>
  <w:p w:rsidR="00911502" w:rsidRDefault="009115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2" w:rsidRPr="00F8022E" w:rsidRDefault="00911502" w:rsidP="00F8022E">
    <w:pPr>
      <w:rPr>
        <w:rFonts w:ascii="Verdana" w:hAnsi="Verdana"/>
        <w:b/>
        <w:sz w:val="21"/>
        <w:szCs w:val="21"/>
      </w:rPr>
    </w:pPr>
    <w:r w:rsidRPr="00F8022E">
      <w:rPr>
        <w:rFonts w:ascii="Verdana" w:hAnsi="Verdana"/>
        <w:b/>
        <w:sz w:val="21"/>
        <w:szCs w:val="21"/>
      </w:rPr>
      <w:t>AS Mathematics SAMs (2017) Paper 1: Mechanics &amp; Statistics Mark Scheme</w:t>
    </w:r>
  </w:p>
  <w:p w:rsidR="00911502" w:rsidRDefault="00911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787"/>
    <w:multiLevelType w:val="hybridMultilevel"/>
    <w:tmpl w:val="DE5C17EC"/>
    <w:lvl w:ilvl="0" w:tplc="BCA8055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376088"/>
    <w:multiLevelType w:val="hybridMultilevel"/>
    <w:tmpl w:val="CC7E71B2"/>
    <w:lvl w:ilvl="0" w:tplc="ABA42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E089B"/>
    <w:multiLevelType w:val="hybridMultilevel"/>
    <w:tmpl w:val="007CF402"/>
    <w:lvl w:ilvl="0" w:tplc="CA9415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632"/>
    <w:rsid w:val="00005101"/>
    <w:rsid w:val="000121A4"/>
    <w:rsid w:val="000121F4"/>
    <w:rsid w:val="00031117"/>
    <w:rsid w:val="00037816"/>
    <w:rsid w:val="000572F7"/>
    <w:rsid w:val="00082671"/>
    <w:rsid w:val="000B2832"/>
    <w:rsid w:val="000B36FD"/>
    <w:rsid w:val="000C4BC7"/>
    <w:rsid w:val="000C69AD"/>
    <w:rsid w:val="000D3787"/>
    <w:rsid w:val="000F6945"/>
    <w:rsid w:val="00104DDE"/>
    <w:rsid w:val="00127FFB"/>
    <w:rsid w:val="00135D82"/>
    <w:rsid w:val="0014010E"/>
    <w:rsid w:val="00152AF4"/>
    <w:rsid w:val="00167944"/>
    <w:rsid w:val="00176339"/>
    <w:rsid w:val="00177B84"/>
    <w:rsid w:val="001A5B26"/>
    <w:rsid w:val="001A6B83"/>
    <w:rsid w:val="001B0868"/>
    <w:rsid w:val="001B7C8E"/>
    <w:rsid w:val="001C1486"/>
    <w:rsid w:val="001D67DB"/>
    <w:rsid w:val="001E0946"/>
    <w:rsid w:val="001E1374"/>
    <w:rsid w:val="001E238B"/>
    <w:rsid w:val="001F2ACC"/>
    <w:rsid w:val="00204E98"/>
    <w:rsid w:val="0021277A"/>
    <w:rsid w:val="002132C9"/>
    <w:rsid w:val="00216180"/>
    <w:rsid w:val="002172C5"/>
    <w:rsid w:val="0026458F"/>
    <w:rsid w:val="0027783D"/>
    <w:rsid w:val="00281632"/>
    <w:rsid w:val="002954EC"/>
    <w:rsid w:val="002A7232"/>
    <w:rsid w:val="002D1F77"/>
    <w:rsid w:val="002D24E2"/>
    <w:rsid w:val="002D7563"/>
    <w:rsid w:val="002E0B13"/>
    <w:rsid w:val="002E2A5E"/>
    <w:rsid w:val="002E6CF6"/>
    <w:rsid w:val="002F0853"/>
    <w:rsid w:val="002F1FC5"/>
    <w:rsid w:val="00314475"/>
    <w:rsid w:val="00331EF4"/>
    <w:rsid w:val="00346B0B"/>
    <w:rsid w:val="003837BB"/>
    <w:rsid w:val="00383B28"/>
    <w:rsid w:val="00390D39"/>
    <w:rsid w:val="003B1E7D"/>
    <w:rsid w:val="003B76A8"/>
    <w:rsid w:val="003C3CE7"/>
    <w:rsid w:val="003D3FF5"/>
    <w:rsid w:val="003E76FD"/>
    <w:rsid w:val="003F51E5"/>
    <w:rsid w:val="003F5B68"/>
    <w:rsid w:val="00403718"/>
    <w:rsid w:val="00437EB3"/>
    <w:rsid w:val="00454595"/>
    <w:rsid w:val="00482B08"/>
    <w:rsid w:val="00485B99"/>
    <w:rsid w:val="00491883"/>
    <w:rsid w:val="00492C15"/>
    <w:rsid w:val="004962D0"/>
    <w:rsid w:val="004A0D41"/>
    <w:rsid w:val="004A47EF"/>
    <w:rsid w:val="004D0755"/>
    <w:rsid w:val="004D257F"/>
    <w:rsid w:val="004D2F79"/>
    <w:rsid w:val="004D6073"/>
    <w:rsid w:val="004E55F0"/>
    <w:rsid w:val="004F46E3"/>
    <w:rsid w:val="00534D22"/>
    <w:rsid w:val="005354CE"/>
    <w:rsid w:val="00541F5B"/>
    <w:rsid w:val="0056641F"/>
    <w:rsid w:val="00567436"/>
    <w:rsid w:val="00574739"/>
    <w:rsid w:val="0057794A"/>
    <w:rsid w:val="00585D18"/>
    <w:rsid w:val="0059324C"/>
    <w:rsid w:val="005A6168"/>
    <w:rsid w:val="005A70EB"/>
    <w:rsid w:val="005C6E3E"/>
    <w:rsid w:val="005E2000"/>
    <w:rsid w:val="005F2ECF"/>
    <w:rsid w:val="00614081"/>
    <w:rsid w:val="00615750"/>
    <w:rsid w:val="00623B4E"/>
    <w:rsid w:val="00633757"/>
    <w:rsid w:val="00646D4E"/>
    <w:rsid w:val="00660C4E"/>
    <w:rsid w:val="00676C5F"/>
    <w:rsid w:val="006A1872"/>
    <w:rsid w:val="006A1ABD"/>
    <w:rsid w:val="006C0DFD"/>
    <w:rsid w:val="006E0BD8"/>
    <w:rsid w:val="00701B9A"/>
    <w:rsid w:val="00703853"/>
    <w:rsid w:val="00711C9C"/>
    <w:rsid w:val="00712DE8"/>
    <w:rsid w:val="00732538"/>
    <w:rsid w:val="00735B09"/>
    <w:rsid w:val="0075213D"/>
    <w:rsid w:val="00764B2A"/>
    <w:rsid w:val="0077418B"/>
    <w:rsid w:val="007903C8"/>
    <w:rsid w:val="007A36D8"/>
    <w:rsid w:val="007B1610"/>
    <w:rsid w:val="007C603E"/>
    <w:rsid w:val="007D1DE5"/>
    <w:rsid w:val="007D2FC4"/>
    <w:rsid w:val="007E096B"/>
    <w:rsid w:val="007E35BC"/>
    <w:rsid w:val="007E4548"/>
    <w:rsid w:val="007E6BC2"/>
    <w:rsid w:val="007F3EB2"/>
    <w:rsid w:val="008015F2"/>
    <w:rsid w:val="00822DE4"/>
    <w:rsid w:val="00844C7F"/>
    <w:rsid w:val="008642BD"/>
    <w:rsid w:val="00885512"/>
    <w:rsid w:val="00894BB5"/>
    <w:rsid w:val="00897FF9"/>
    <w:rsid w:val="008A2DF3"/>
    <w:rsid w:val="008B0703"/>
    <w:rsid w:val="008B5D93"/>
    <w:rsid w:val="008C7334"/>
    <w:rsid w:val="008D2C82"/>
    <w:rsid w:val="008F684D"/>
    <w:rsid w:val="008F7712"/>
    <w:rsid w:val="00911502"/>
    <w:rsid w:val="00921993"/>
    <w:rsid w:val="00921F1D"/>
    <w:rsid w:val="00942C73"/>
    <w:rsid w:val="00950084"/>
    <w:rsid w:val="00955264"/>
    <w:rsid w:val="00980D9C"/>
    <w:rsid w:val="00983124"/>
    <w:rsid w:val="009C57A8"/>
    <w:rsid w:val="009D50E8"/>
    <w:rsid w:val="009E056E"/>
    <w:rsid w:val="009F47BD"/>
    <w:rsid w:val="00A01915"/>
    <w:rsid w:val="00A048F5"/>
    <w:rsid w:val="00A10741"/>
    <w:rsid w:val="00A13972"/>
    <w:rsid w:val="00A2523D"/>
    <w:rsid w:val="00A425D2"/>
    <w:rsid w:val="00A51632"/>
    <w:rsid w:val="00A52F48"/>
    <w:rsid w:val="00A52FE4"/>
    <w:rsid w:val="00A537D2"/>
    <w:rsid w:val="00A84B94"/>
    <w:rsid w:val="00A943A6"/>
    <w:rsid w:val="00AA62E1"/>
    <w:rsid w:val="00AB3B52"/>
    <w:rsid w:val="00AC4D89"/>
    <w:rsid w:val="00AF4B6F"/>
    <w:rsid w:val="00B06561"/>
    <w:rsid w:val="00B06D6C"/>
    <w:rsid w:val="00B11654"/>
    <w:rsid w:val="00B21C04"/>
    <w:rsid w:val="00B24359"/>
    <w:rsid w:val="00B268E6"/>
    <w:rsid w:val="00B35BF9"/>
    <w:rsid w:val="00B4153F"/>
    <w:rsid w:val="00B53A6F"/>
    <w:rsid w:val="00B70496"/>
    <w:rsid w:val="00B77EA8"/>
    <w:rsid w:val="00B808EC"/>
    <w:rsid w:val="00BA1EEA"/>
    <w:rsid w:val="00BB2A69"/>
    <w:rsid w:val="00BC1440"/>
    <w:rsid w:val="00BE1647"/>
    <w:rsid w:val="00BF0CA6"/>
    <w:rsid w:val="00C04254"/>
    <w:rsid w:val="00C04613"/>
    <w:rsid w:val="00C15B38"/>
    <w:rsid w:val="00C210A5"/>
    <w:rsid w:val="00C21749"/>
    <w:rsid w:val="00C3771D"/>
    <w:rsid w:val="00C4798E"/>
    <w:rsid w:val="00C77834"/>
    <w:rsid w:val="00CB67DA"/>
    <w:rsid w:val="00CE48D1"/>
    <w:rsid w:val="00D12724"/>
    <w:rsid w:val="00D2466E"/>
    <w:rsid w:val="00D264DF"/>
    <w:rsid w:val="00D30E24"/>
    <w:rsid w:val="00D371AB"/>
    <w:rsid w:val="00D52192"/>
    <w:rsid w:val="00D66C29"/>
    <w:rsid w:val="00D9456A"/>
    <w:rsid w:val="00DB40F6"/>
    <w:rsid w:val="00DC3602"/>
    <w:rsid w:val="00DC5C27"/>
    <w:rsid w:val="00DE669E"/>
    <w:rsid w:val="00DF5B73"/>
    <w:rsid w:val="00E11A8E"/>
    <w:rsid w:val="00E41E4F"/>
    <w:rsid w:val="00E4539A"/>
    <w:rsid w:val="00E540EA"/>
    <w:rsid w:val="00E626FF"/>
    <w:rsid w:val="00E64AE0"/>
    <w:rsid w:val="00E65ACF"/>
    <w:rsid w:val="00E81703"/>
    <w:rsid w:val="00E91556"/>
    <w:rsid w:val="00E93722"/>
    <w:rsid w:val="00EA5094"/>
    <w:rsid w:val="00EB5EB9"/>
    <w:rsid w:val="00EC0935"/>
    <w:rsid w:val="00ED660D"/>
    <w:rsid w:val="00ED7AA5"/>
    <w:rsid w:val="00EE4B72"/>
    <w:rsid w:val="00EE6784"/>
    <w:rsid w:val="00EE7603"/>
    <w:rsid w:val="00EF1382"/>
    <w:rsid w:val="00EF1B50"/>
    <w:rsid w:val="00EF5F9F"/>
    <w:rsid w:val="00EF74F4"/>
    <w:rsid w:val="00F0673E"/>
    <w:rsid w:val="00F106B1"/>
    <w:rsid w:val="00F35F11"/>
    <w:rsid w:val="00F43E48"/>
    <w:rsid w:val="00F457FB"/>
    <w:rsid w:val="00F52107"/>
    <w:rsid w:val="00F537AF"/>
    <w:rsid w:val="00F61FB8"/>
    <w:rsid w:val="00F65762"/>
    <w:rsid w:val="00F75577"/>
    <w:rsid w:val="00F8022E"/>
    <w:rsid w:val="00F9138B"/>
    <w:rsid w:val="00FA14E1"/>
    <w:rsid w:val="00FB3AA8"/>
    <w:rsid w:val="00FE674E"/>
    <w:rsid w:val="00FE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632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6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16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632"/>
    <w:rPr>
      <w:rFonts w:ascii="Frutiger 55 Roman" w:hAnsi="Frutiger 55 Roman" w:cs="Times New Roman"/>
      <w:sz w:val="22"/>
      <w:lang w:val="en-GB"/>
    </w:rPr>
  </w:style>
  <w:style w:type="paragraph" w:customStyle="1" w:styleId="text">
    <w:name w:val="text"/>
    <w:basedOn w:val="Normal"/>
    <w:uiPriority w:val="99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uiPriority w:val="99"/>
    <w:rsid w:val="00A51632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uiPriority w:val="99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632"/>
    <w:rPr>
      <w:rFonts w:cs="Times New Roman"/>
    </w:rPr>
  </w:style>
  <w:style w:type="character" w:styleId="Hyperlink">
    <w:name w:val="Hyperlink"/>
    <w:basedOn w:val="DefaultParagraphFont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uiPriority w:val="99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51632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uiPriority w:val="99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uiPriority w:val="99"/>
    <w:rsid w:val="00A51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1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1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F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4</Pages>
  <Words>702</Words>
  <Characters>4002</Characters>
  <Application>Microsoft Office Outlook</Application>
  <DocSecurity>0</DocSecurity>
  <Lines>0</Lines>
  <Paragraphs>0</Paragraphs>
  <ScaleCrop>false</ScaleCrop>
  <Company>Pearson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Joan</dc:creator>
  <cp:keywords/>
  <dc:description/>
  <cp:lastModifiedBy>Graham</cp:lastModifiedBy>
  <cp:revision>24</cp:revision>
  <cp:lastPrinted>2016-01-06T18:45:00Z</cp:lastPrinted>
  <dcterms:created xsi:type="dcterms:W3CDTF">2017-01-13T11:17:00Z</dcterms:created>
  <dcterms:modified xsi:type="dcterms:W3CDTF">2017-04-09T11:57:00Z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