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0C77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7056E35B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505D07C1" w14:textId="3C1D3F09" w:rsidR="00473D0C" w:rsidRPr="00E807A2" w:rsidRDefault="009E46AD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FEBRUARY 5</w:t>
      </w:r>
      <w:r w:rsidR="00473D0C"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, 2026 / 7 P.M. </w:t>
      </w:r>
    </w:p>
    <w:p w14:paraId="1BFF4DF5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2C5E777D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F1AB4D3" w14:textId="77777777" w:rsidR="00473D0C" w:rsidRPr="00E807A2" w:rsidRDefault="00473D0C" w:rsidP="00473D0C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7E97E840" w14:textId="77777777" w:rsidR="00473D0C" w:rsidRPr="00E807A2" w:rsidRDefault="00473D0C" w:rsidP="00473D0C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4B5EB25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720AA2B6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5CC7072" w14:textId="39FF6F99" w:rsidR="00473D0C" w:rsidRDefault="00473D0C" w:rsidP="00473D0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PLEDGE OF ALLEGIANCE</w:t>
      </w:r>
    </w:p>
    <w:p w14:paraId="31B0828A" w14:textId="77777777" w:rsidR="00473D0C" w:rsidRPr="00E807A2" w:rsidRDefault="00473D0C" w:rsidP="00473D0C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B8CB5E8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402B73F3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E0C15FB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10B41CD2" w14:textId="1F2FA5AC" w:rsidR="00473D0C" w:rsidRPr="00E807A2" w:rsidRDefault="00473D0C" w:rsidP="00473D0C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Motion to approve minutes of </w:t>
      </w:r>
      <w:r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January 8</w:t>
      </w: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, 202</w:t>
      </w:r>
      <w:r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6</w:t>
      </w: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, board of trustees meeting</w:t>
      </w:r>
    </w:p>
    <w:p w14:paraId="68C26793" w14:textId="33E841CA" w:rsidR="00473D0C" w:rsidRPr="00E807A2" w:rsidRDefault="00473D0C" w:rsidP="00473D0C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Motion to approve </w:t>
      </w: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February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2026 Treasurer’s Report</w:t>
      </w:r>
    </w:p>
    <w:p w14:paraId="050C5097" w14:textId="18D6DDBB" w:rsidR="00473D0C" w:rsidRPr="00E807A2" w:rsidRDefault="00473D0C" w:rsidP="00473D0C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Motion to approve </w:t>
      </w: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January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202</w:t>
      </w: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6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bank statements</w:t>
      </w:r>
    </w:p>
    <w:p w14:paraId="447C70B2" w14:textId="4B14D701" w:rsidR="00473D0C" w:rsidRDefault="00473D0C" w:rsidP="00473D0C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Motion to approve </w:t>
      </w:r>
      <w:r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February</w:t>
      </w: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 202</w:t>
      </w:r>
      <w:r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6</w:t>
      </w: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 bills</w:t>
      </w:r>
    </w:p>
    <w:p w14:paraId="10904D85" w14:textId="77777777" w:rsidR="00473D0C" w:rsidRDefault="00473D0C" w:rsidP="00473D0C">
      <w:p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7A8C0F14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MSA PRESENT TO REVIEW WATER STUDY REPORT</w:t>
      </w:r>
    </w:p>
    <w:p w14:paraId="303614BB" w14:textId="77777777" w:rsidR="00473D0C" w:rsidRPr="00E807A2" w:rsidRDefault="00473D0C" w:rsidP="00473D0C">
      <w:p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5A5ECE62" w14:textId="3CC77B11" w:rsidR="00473D0C" w:rsidRPr="00473D0C" w:rsidRDefault="00473D0C" w:rsidP="00473D0C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bCs/>
          <w:color w:val="FF0000"/>
          <w:sz w:val="20"/>
          <w:szCs w:val="20"/>
        </w:rPr>
      </w:pPr>
      <w:r w:rsidRPr="00473D0C">
        <w:rPr>
          <w:rFonts w:ascii="Century Schoolbook" w:hAnsi="Century Schoolbook" w:cs="Arial"/>
          <w:b/>
          <w:bCs/>
          <w:color w:val="FF0000"/>
          <w:sz w:val="20"/>
          <w:szCs w:val="20"/>
        </w:rPr>
        <w:t>APPROVAL OF 202</w:t>
      </w:r>
      <w:r>
        <w:rPr>
          <w:rFonts w:ascii="Century Schoolbook" w:hAnsi="Century Schoolbook" w:cs="Arial"/>
          <w:b/>
          <w:bCs/>
          <w:color w:val="FF0000"/>
          <w:sz w:val="20"/>
          <w:szCs w:val="20"/>
        </w:rPr>
        <w:t>5</w:t>
      </w:r>
      <w:r w:rsidRPr="00473D0C">
        <w:rPr>
          <w:rFonts w:ascii="Century Schoolbook" w:hAnsi="Century Schoolbook" w:cs="Arial"/>
          <w:b/>
          <w:bCs/>
          <w:color w:val="FF0000"/>
          <w:sz w:val="20"/>
          <w:szCs w:val="20"/>
        </w:rPr>
        <w:t xml:space="preserve"> MFT EXPENDITURE STATEMENT roll call vote</w:t>
      </w:r>
    </w:p>
    <w:p w14:paraId="02205DB9" w14:textId="77777777" w:rsidR="00473D0C" w:rsidRPr="00BE2EF6" w:rsidRDefault="00473D0C" w:rsidP="00473D0C">
      <w:pPr>
        <w:spacing w:after="0" w:line="240" w:lineRule="auto"/>
        <w:ind w:left="180"/>
        <w:rPr>
          <w:rFonts w:ascii="Century Schoolbook" w:hAnsi="Century Schoolbook" w:cs="Arial"/>
          <w:b/>
          <w:bCs/>
          <w:color w:val="FF0000"/>
          <w:sz w:val="20"/>
          <w:szCs w:val="20"/>
        </w:rPr>
      </w:pPr>
    </w:p>
    <w:p w14:paraId="2EB826B3" w14:textId="7E48F453" w:rsidR="00473D0C" w:rsidRDefault="00473D0C" w:rsidP="00473D0C">
      <w:pPr>
        <w:pStyle w:val="ListParagraph"/>
        <w:numPr>
          <w:ilvl w:val="0"/>
          <w:numId w:val="1"/>
        </w:numPr>
        <w:tabs>
          <w:tab w:val="clear" w:pos="900"/>
        </w:tabs>
        <w:spacing w:after="0" w:line="240" w:lineRule="auto"/>
        <w:rPr>
          <w:rFonts w:ascii="Century Schoolbook" w:hAnsi="Century Schoolbook" w:cs="Arial"/>
          <w:b/>
          <w:bCs/>
          <w:color w:val="FF0000"/>
          <w:sz w:val="20"/>
          <w:szCs w:val="20"/>
        </w:rPr>
      </w:pPr>
      <w:r w:rsidRPr="00BE2EF6">
        <w:rPr>
          <w:rFonts w:ascii="Century Schoolbook" w:hAnsi="Century Schoolbook" w:cs="Arial"/>
          <w:b/>
          <w:bCs/>
          <w:color w:val="FF0000"/>
          <w:sz w:val="20"/>
          <w:szCs w:val="20"/>
        </w:rPr>
        <w:t>APPROVAL OF INITIAL 202</w:t>
      </w:r>
      <w:r>
        <w:rPr>
          <w:rFonts w:ascii="Century Schoolbook" w:hAnsi="Century Schoolbook" w:cs="Arial"/>
          <w:b/>
          <w:bCs/>
          <w:color w:val="FF0000"/>
          <w:sz w:val="20"/>
          <w:szCs w:val="20"/>
        </w:rPr>
        <w:t>6</w:t>
      </w:r>
      <w:r w:rsidRPr="00BE2EF6">
        <w:rPr>
          <w:rFonts w:ascii="Century Schoolbook" w:hAnsi="Century Schoolbook" w:cs="Arial"/>
          <w:b/>
          <w:bCs/>
          <w:color w:val="FF0000"/>
          <w:sz w:val="20"/>
          <w:szCs w:val="20"/>
        </w:rPr>
        <w:t xml:space="preserve"> MFT PROGRAM FOR $100,000.00 roll call vote</w:t>
      </w:r>
    </w:p>
    <w:p w14:paraId="2E19ED4B" w14:textId="77777777" w:rsidR="00473D0C" w:rsidRPr="00473D0C" w:rsidRDefault="00473D0C" w:rsidP="00473D0C">
      <w:pPr>
        <w:spacing w:after="0" w:line="240" w:lineRule="auto"/>
        <w:rPr>
          <w:rFonts w:ascii="Century Schoolbook" w:hAnsi="Century Schoolbook" w:cs="Arial"/>
          <w:b/>
          <w:bCs/>
          <w:color w:val="FF0000"/>
          <w:sz w:val="20"/>
          <w:szCs w:val="20"/>
        </w:rPr>
      </w:pPr>
    </w:p>
    <w:p w14:paraId="17BE8841" w14:textId="114208A9" w:rsidR="00473D0C" w:rsidRDefault="00473D0C" w:rsidP="009E46AD">
      <w:pPr>
        <w:pStyle w:val="ListParagraph"/>
        <w:numPr>
          <w:ilvl w:val="0"/>
          <w:numId w:val="1"/>
        </w:numPr>
        <w:tabs>
          <w:tab w:val="clear" w:pos="900"/>
        </w:tabs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 w:rsidRPr="00BE2EF6">
        <w:rPr>
          <w:rFonts w:ascii="Century Schoolbook" w:hAnsi="Century Schoolbook" w:cs="Arial"/>
          <w:b/>
          <w:bCs/>
          <w:sz w:val="20"/>
          <w:szCs w:val="20"/>
        </w:rPr>
        <w:t>APPROVAL TO PURCHASE FLOWERS (Not to exceed $500.00) roll call vote</w:t>
      </w:r>
    </w:p>
    <w:p w14:paraId="361D7B24" w14:textId="77777777" w:rsidR="001575A4" w:rsidRPr="001575A4" w:rsidRDefault="001575A4" w:rsidP="001575A4">
      <w:pPr>
        <w:pStyle w:val="ListParagraph"/>
        <w:rPr>
          <w:rFonts w:ascii="Century Schoolbook" w:hAnsi="Century Schoolbook" w:cs="Arial"/>
          <w:b/>
          <w:bCs/>
          <w:sz w:val="20"/>
          <w:szCs w:val="20"/>
        </w:rPr>
      </w:pPr>
    </w:p>
    <w:p w14:paraId="728A1390" w14:textId="769D2685" w:rsidR="001575A4" w:rsidRDefault="001575A4" w:rsidP="009E46AD">
      <w:pPr>
        <w:pStyle w:val="ListParagraph"/>
        <w:numPr>
          <w:ilvl w:val="0"/>
          <w:numId w:val="1"/>
        </w:numPr>
        <w:tabs>
          <w:tab w:val="clear" w:pos="900"/>
        </w:tabs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>
        <w:rPr>
          <w:rFonts w:ascii="Century Schoolbook" w:hAnsi="Century Schoolbook" w:cs="Arial"/>
          <w:b/>
          <w:bCs/>
          <w:sz w:val="20"/>
          <w:szCs w:val="20"/>
        </w:rPr>
        <w:t>APPROVAL OF A CONCRETE PIT AT THE BROADWAY ST PUMP STATION (Not to exceed $450.00) roll call vote</w:t>
      </w:r>
    </w:p>
    <w:p w14:paraId="1A8DF596" w14:textId="77777777" w:rsidR="00CD5F88" w:rsidRPr="00CD5F88" w:rsidRDefault="00CD5F88" w:rsidP="00CD5F88">
      <w:pPr>
        <w:pStyle w:val="ListParagraph"/>
        <w:rPr>
          <w:rFonts w:ascii="Century Schoolbook" w:hAnsi="Century Schoolbook" w:cs="Arial"/>
          <w:b/>
          <w:bCs/>
          <w:sz w:val="20"/>
          <w:szCs w:val="20"/>
        </w:rPr>
      </w:pPr>
    </w:p>
    <w:p w14:paraId="41B6BD6E" w14:textId="6E4329DB" w:rsidR="00CD5F88" w:rsidRDefault="00CD5F88" w:rsidP="009E46AD">
      <w:pPr>
        <w:pStyle w:val="ListParagraph"/>
        <w:numPr>
          <w:ilvl w:val="0"/>
          <w:numId w:val="1"/>
        </w:numPr>
        <w:tabs>
          <w:tab w:val="clear" w:pos="900"/>
        </w:tabs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>
        <w:rPr>
          <w:rFonts w:ascii="Century Schoolbook" w:hAnsi="Century Schoolbook" w:cs="Arial"/>
          <w:b/>
          <w:bCs/>
          <w:sz w:val="20"/>
          <w:szCs w:val="20"/>
        </w:rPr>
        <w:t xml:space="preserve">APPROVAL OF REPAIR </w:t>
      </w:r>
      <w:r w:rsidR="006D1021">
        <w:rPr>
          <w:rFonts w:ascii="Century Schoolbook" w:hAnsi="Century Schoolbook" w:cs="Arial"/>
          <w:b/>
          <w:bCs/>
          <w:sz w:val="20"/>
          <w:szCs w:val="20"/>
        </w:rPr>
        <w:t>OF BROKEN INFLUENT PIPE AT SEWER PLANT (Not to exceed $</w:t>
      </w:r>
      <w:r w:rsidR="00D833F2">
        <w:rPr>
          <w:rFonts w:ascii="Century Schoolbook" w:hAnsi="Century Schoolbook" w:cs="Arial"/>
          <w:b/>
          <w:bCs/>
          <w:sz w:val="20"/>
          <w:szCs w:val="20"/>
        </w:rPr>
        <w:t>10,000.00) roll call vote</w:t>
      </w:r>
    </w:p>
    <w:p w14:paraId="615DB5C9" w14:textId="77777777" w:rsidR="009E46AD" w:rsidRPr="009E46AD" w:rsidRDefault="009E46AD" w:rsidP="009E46AD">
      <w:pPr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</w:p>
    <w:p w14:paraId="037DD858" w14:textId="6CECDB78" w:rsidR="00473D0C" w:rsidRPr="00E807A2" w:rsidRDefault="00473D0C" w:rsidP="00473D0C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E807A2">
        <w:rPr>
          <w:rFonts w:ascii="Century Schoolbook" w:hAnsi="Century Schoolbook" w:cs="Arial"/>
          <w:b/>
          <w:sz w:val="20"/>
          <w:szCs w:val="20"/>
        </w:rPr>
        <w:t xml:space="preserve">APPROVAL TO HIRE </w:t>
      </w:r>
      <w:r w:rsidR="001E499D" w:rsidRPr="00E807A2">
        <w:rPr>
          <w:rFonts w:ascii="Century Schoolbook" w:hAnsi="Century Schoolbook" w:cs="Arial"/>
          <w:b/>
          <w:sz w:val="20"/>
          <w:szCs w:val="20"/>
        </w:rPr>
        <w:t>PART-TIME</w:t>
      </w:r>
      <w:r w:rsidRPr="00E807A2">
        <w:rPr>
          <w:rFonts w:ascii="Century Schoolbook" w:hAnsi="Century Schoolbook" w:cs="Arial"/>
          <w:b/>
          <w:sz w:val="20"/>
          <w:szCs w:val="20"/>
        </w:rPr>
        <w:t xml:space="preserve"> OFFICE EMPLOYEE</w:t>
      </w:r>
    </w:p>
    <w:p w14:paraId="0DE15A53" w14:textId="77777777" w:rsidR="00473D0C" w:rsidRPr="00E807A2" w:rsidRDefault="00473D0C" w:rsidP="00473D0C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1952D807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1A364F06" w14:textId="77777777" w:rsidR="00473D0C" w:rsidRPr="00E807A2" w:rsidRDefault="00473D0C" w:rsidP="00473D0C">
      <w:pPr>
        <w:spacing w:after="0" w:line="240" w:lineRule="auto"/>
        <w:ind w:left="14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308261C9" w14:textId="77777777" w:rsidR="00473D0C" w:rsidRPr="00E807A2" w:rsidRDefault="00473D0C" w:rsidP="00473D0C">
      <w:pPr>
        <w:spacing w:after="0" w:line="240" w:lineRule="auto"/>
        <w:ind w:left="14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14EE363C" w14:textId="77777777" w:rsidR="00473D0C" w:rsidRPr="00E807A2" w:rsidRDefault="00473D0C" w:rsidP="00473D0C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11A369F3" w14:textId="77777777" w:rsidR="00473D0C" w:rsidRPr="00E807A2" w:rsidRDefault="00473D0C" w:rsidP="00473D0C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Health &amp; Safety: </w:t>
      </w:r>
    </w:p>
    <w:p w14:paraId="45245410" w14:textId="77777777" w:rsidR="00473D0C" w:rsidRPr="00E807A2" w:rsidRDefault="00473D0C" w:rsidP="00473D0C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Business:</w:t>
      </w:r>
    </w:p>
    <w:p w14:paraId="1DB9B9EA" w14:textId="77777777" w:rsidR="00473D0C" w:rsidRPr="00E807A2" w:rsidRDefault="00473D0C" w:rsidP="00473D0C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791E0026" w14:textId="77777777" w:rsidR="00473D0C" w:rsidRPr="00E807A2" w:rsidRDefault="00473D0C" w:rsidP="00473D0C">
      <w:pPr>
        <w:spacing w:after="0" w:line="240" w:lineRule="auto"/>
        <w:ind w:left="720" w:firstLine="72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Building/grounds: </w:t>
      </w:r>
    </w:p>
    <w:p w14:paraId="0EF8B036" w14:textId="77777777" w:rsidR="00473D0C" w:rsidRPr="00E807A2" w:rsidRDefault="00473D0C" w:rsidP="00473D0C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Drainage:</w:t>
      </w:r>
    </w:p>
    <w:p w14:paraId="758CCB93" w14:textId="77777777" w:rsidR="00473D0C" w:rsidRPr="00E807A2" w:rsidRDefault="00473D0C" w:rsidP="00473D0C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356ABCF1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 xml:space="preserve">Vehicle / Equipment repairs &amp; purchases: </w:t>
      </w:r>
    </w:p>
    <w:p w14:paraId="5ADF2AD0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E7A4F6B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75459E40" w14:textId="77777777" w:rsidR="00473D0C" w:rsidRPr="00E807A2" w:rsidRDefault="00473D0C" w:rsidP="00473D0C">
      <w:pPr>
        <w:spacing w:after="0" w:line="240" w:lineRule="auto"/>
        <w:ind w:left="72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0AD4EA0D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OTHER BUSINESS: </w:t>
      </w:r>
    </w:p>
    <w:p w14:paraId="25239E4F" w14:textId="77777777" w:rsidR="00473D0C" w:rsidRPr="00E807A2" w:rsidRDefault="00473D0C" w:rsidP="00473D0C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27D0F45" w14:textId="77777777" w:rsidR="00473D0C" w:rsidRPr="00E807A2" w:rsidRDefault="00473D0C" w:rsidP="00473D0C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p w14:paraId="4BFE1979" w14:textId="77777777" w:rsidR="00C557A8" w:rsidRDefault="00C557A8"/>
    <w:sectPr w:rsidR="00C557A8" w:rsidSect="00473D0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C84CC4AA"/>
    <w:lvl w:ilvl="0" w:tplc="5A44635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0C"/>
    <w:rsid w:val="00032AA0"/>
    <w:rsid w:val="00127E09"/>
    <w:rsid w:val="001575A4"/>
    <w:rsid w:val="00170E76"/>
    <w:rsid w:val="001E499D"/>
    <w:rsid w:val="00294530"/>
    <w:rsid w:val="00305B2E"/>
    <w:rsid w:val="004138D8"/>
    <w:rsid w:val="00473D0C"/>
    <w:rsid w:val="00665A59"/>
    <w:rsid w:val="006D1021"/>
    <w:rsid w:val="006E492E"/>
    <w:rsid w:val="00710E32"/>
    <w:rsid w:val="00713F3B"/>
    <w:rsid w:val="00773EDE"/>
    <w:rsid w:val="009E46AD"/>
    <w:rsid w:val="00A95A99"/>
    <w:rsid w:val="00BC1835"/>
    <w:rsid w:val="00C557A8"/>
    <w:rsid w:val="00CD5F88"/>
    <w:rsid w:val="00D62FCE"/>
    <w:rsid w:val="00D833F2"/>
    <w:rsid w:val="00E30F14"/>
    <w:rsid w:val="00F961DE"/>
    <w:rsid w:val="00F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75AC"/>
  <w15:chartTrackingRefBased/>
  <w15:docId w15:val="{B776C080-AD45-4718-8025-84055A2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0C"/>
  </w:style>
  <w:style w:type="paragraph" w:styleId="Heading1">
    <w:name w:val="heading 1"/>
    <w:basedOn w:val="Normal"/>
    <w:next w:val="Normal"/>
    <w:link w:val="Heading1Char"/>
    <w:uiPriority w:val="9"/>
    <w:qFormat/>
    <w:rsid w:val="0047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949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12</cp:revision>
  <cp:lastPrinted>2026-02-14T23:21:00Z</cp:lastPrinted>
  <dcterms:created xsi:type="dcterms:W3CDTF">2026-01-29T15:43:00Z</dcterms:created>
  <dcterms:modified xsi:type="dcterms:W3CDTF">2026-02-14T23:21:00Z</dcterms:modified>
</cp:coreProperties>
</file>